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CF973A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9D5F2C">
        <w:rPr>
          <w:b/>
          <w:sz w:val="16"/>
          <w:szCs w:val="16"/>
        </w:rPr>
        <w:t>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8D66A5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827515">
        <w:rPr>
          <w:b/>
          <w:sz w:val="16"/>
          <w:szCs w:val="16"/>
        </w:rPr>
        <w:t>6</w:t>
      </w:r>
      <w:r w:rsidR="009D5F2C">
        <w:rPr>
          <w:b/>
          <w:sz w:val="16"/>
          <w:szCs w:val="16"/>
        </w:rPr>
        <w:t>45</w:t>
      </w:r>
      <w:r w:rsidRPr="00832037" w:rsidR="00BB2749">
        <w:rPr>
          <w:b/>
          <w:sz w:val="16"/>
          <w:szCs w:val="16"/>
        </w:rPr>
        <w:t>-</w:t>
      </w:r>
      <w:r w:rsidR="009D5F2C">
        <w:rPr>
          <w:b/>
          <w:sz w:val="16"/>
          <w:szCs w:val="16"/>
        </w:rPr>
        <w:t>89</w:t>
      </w:r>
    </w:p>
    <w:p w:rsidR="00C87248" w:rsidRPr="00832037" w:rsidP="00C87248" w14:paraId="64BB616D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395852B" w14:textId="77777777">
      <w:pPr>
        <w:jc w:val="both"/>
        <w:rPr>
          <w:sz w:val="25"/>
          <w:szCs w:val="25"/>
        </w:rPr>
      </w:pPr>
    </w:p>
    <w:p w:rsidR="00C87248" w:rsidRPr="00832037" w:rsidP="00C87248" w14:paraId="1A226BAF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589E0BB" w14:textId="77777777">
      <w:pPr>
        <w:jc w:val="both"/>
        <w:rPr>
          <w:sz w:val="25"/>
          <w:szCs w:val="25"/>
        </w:rPr>
      </w:pPr>
    </w:p>
    <w:p w:rsidR="00BB2749" w:rsidRPr="004254D5" w:rsidP="00BB2749" w14:paraId="057F3CB4" w14:textId="389BF50D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04271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04271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04271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04271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042718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D4885E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245D7D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C755228" w14:textId="77777777">
      <w:pPr>
        <w:jc w:val="both"/>
        <w:rPr>
          <w:sz w:val="25"/>
          <w:szCs w:val="25"/>
        </w:rPr>
      </w:pPr>
    </w:p>
    <w:p w:rsidR="00C70B36" w:rsidRPr="00832037" w:rsidP="00C70B36" w14:paraId="2BDD8B38" w14:textId="1442FA9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042718">
        <w:rPr>
          <w:rFonts w:eastAsia="Times New Roman"/>
          <w:sz w:val="25"/>
          <w:szCs w:val="25"/>
        </w:rPr>
        <w:t>**,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25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9D5F2C">
        <w:rPr>
          <w:rFonts w:eastAsia="Times New Roman"/>
          <w:sz w:val="25"/>
          <w:szCs w:val="25"/>
        </w:rPr>
        <w:t>325048670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D5F2C">
        <w:rPr>
          <w:rFonts w:eastAsia="Times New Roman"/>
          <w:sz w:val="25"/>
          <w:szCs w:val="25"/>
        </w:rPr>
        <w:t>21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D5F2C">
        <w:rPr>
          <w:rFonts w:eastAsia="Times New Roman"/>
          <w:sz w:val="25"/>
          <w:szCs w:val="25"/>
        </w:rPr>
        <w:t>20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D32B025" w14:textId="3EE7AF5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>Абаев</w:t>
      </w:r>
      <w:r w:rsidRPr="00832037" w:rsidR="00042718">
        <w:rPr>
          <w:rFonts w:eastAsia="Times New Roman"/>
          <w:sz w:val="25"/>
          <w:szCs w:val="25"/>
        </w:rPr>
        <w:t xml:space="preserve"> </w:t>
      </w:r>
      <w:r w:rsidR="0004271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4C9C5C40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258BD0C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FD6223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4EC48DD" w14:textId="2AF0738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25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9D5F2C">
        <w:rPr>
          <w:rFonts w:eastAsia="Times New Roman"/>
          <w:sz w:val="25"/>
          <w:szCs w:val="25"/>
        </w:rPr>
        <w:t>18810526240325048670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04271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D5F2C">
        <w:rPr>
          <w:rFonts w:eastAsia="Times New Roman"/>
          <w:sz w:val="25"/>
          <w:szCs w:val="25"/>
        </w:rPr>
        <w:t>21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D5F2C">
        <w:rPr>
          <w:rFonts w:eastAsia="Times New Roman"/>
          <w:sz w:val="25"/>
          <w:szCs w:val="25"/>
        </w:rPr>
        <w:t>20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7B423E0" w14:textId="5C9AEFA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042718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</w:t>
      </w:r>
      <w:r w:rsidR="009D5F2C">
        <w:rPr>
          <w:rFonts w:eastAsia="Times New Roman"/>
          <w:sz w:val="25"/>
          <w:szCs w:val="25"/>
        </w:rPr>
        <w:t>38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9D5F2C">
        <w:rPr>
          <w:rFonts w:eastAsia="Times New Roman"/>
          <w:sz w:val="25"/>
          <w:szCs w:val="25"/>
        </w:rPr>
        <w:t>18810526240325048670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9D5F2C">
        <w:rPr>
          <w:rFonts w:eastAsia="Times New Roman"/>
          <w:sz w:val="25"/>
          <w:szCs w:val="25"/>
        </w:rPr>
        <w:t>18810526240325048670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24D0F6D5" w14:textId="2E1C8D2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4271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F9A1487" w14:textId="67422BD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42718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512865D" w14:textId="0563F88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04271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2B9796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607403B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DBE86E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71491697" w14:textId="77777777">
      <w:pPr>
        <w:jc w:val="center"/>
        <w:rPr>
          <w:sz w:val="25"/>
          <w:szCs w:val="25"/>
        </w:rPr>
      </w:pPr>
    </w:p>
    <w:p w:rsidR="00C87248" w:rsidRPr="00832037" w:rsidP="00C87248" w14:paraId="1BF4892E" w14:textId="6DE0F9E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4271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F3F79F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1369A7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6CFFD9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43FDB6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0D0C09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378D68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6DCA5D3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76804D2" w14:textId="298CB01E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042718">
        <w:rPr>
          <w:sz w:val="25"/>
          <w:szCs w:val="25"/>
        </w:rPr>
        <w:t>**</w:t>
      </w:r>
    </w:p>
    <w:p w:rsidR="001D46E6" w:rsidRPr="00832037" w:rsidP="001D46E6" w14:paraId="3C8D91F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E260BA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49A95E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2974D51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220CDD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F84B6A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160C5F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4271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A552F"/>
    <w:rsid w:val="002C4279"/>
    <w:rsid w:val="00335356"/>
    <w:rsid w:val="003553B0"/>
    <w:rsid w:val="00375886"/>
    <w:rsid w:val="00405D48"/>
    <w:rsid w:val="004254D5"/>
    <w:rsid w:val="004D1E6C"/>
    <w:rsid w:val="00562822"/>
    <w:rsid w:val="0058322C"/>
    <w:rsid w:val="005B4DA9"/>
    <w:rsid w:val="00662BDA"/>
    <w:rsid w:val="00707E8A"/>
    <w:rsid w:val="00827515"/>
    <w:rsid w:val="00832037"/>
    <w:rsid w:val="008F0357"/>
    <w:rsid w:val="0098121A"/>
    <w:rsid w:val="009D5F2C"/>
    <w:rsid w:val="00AD2ED1"/>
    <w:rsid w:val="00BB2749"/>
    <w:rsid w:val="00BD40BB"/>
    <w:rsid w:val="00BD4E9F"/>
    <w:rsid w:val="00C50F26"/>
    <w:rsid w:val="00C70B36"/>
    <w:rsid w:val="00C87248"/>
    <w:rsid w:val="00E33B2D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