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1F22" w:rsidRPr="000F6844" w:rsidP="009E1F22">
      <w:pPr>
        <w:pStyle w:val="Title"/>
        <w:jc w:val="right"/>
        <w:rPr>
          <w:b w:val="0"/>
        </w:rPr>
      </w:pPr>
      <w:r w:rsidRPr="000F6844">
        <w:rPr>
          <w:b w:val="0"/>
        </w:rPr>
        <w:t>УИД: 26</w:t>
      </w:r>
      <w:r w:rsidRPr="000F6844">
        <w:rPr>
          <w:b w:val="0"/>
          <w:lang w:val="en-US"/>
        </w:rPr>
        <w:t>MS</w:t>
      </w:r>
      <w:r w:rsidRPr="000F6844">
        <w:rPr>
          <w:b w:val="0"/>
        </w:rPr>
        <w:t>00</w:t>
      </w:r>
      <w:r w:rsidRPr="000F6844" w:rsidR="001D545E">
        <w:rPr>
          <w:b w:val="0"/>
        </w:rPr>
        <w:t>09</w:t>
      </w:r>
      <w:r w:rsidRPr="000F6844">
        <w:rPr>
          <w:b w:val="0"/>
        </w:rPr>
        <w:t>-01-202</w:t>
      </w:r>
      <w:r w:rsidRPr="000F6844" w:rsidR="004E5EA6">
        <w:rPr>
          <w:b w:val="0"/>
        </w:rPr>
        <w:t>4</w:t>
      </w:r>
      <w:r w:rsidRPr="000F6844">
        <w:rPr>
          <w:b w:val="0"/>
        </w:rPr>
        <w:t>-</w:t>
      </w:r>
      <w:r w:rsidR="002D23B0">
        <w:rPr>
          <w:b w:val="0"/>
        </w:rPr>
        <w:t>*</w:t>
      </w:r>
    </w:p>
    <w:p w:rsidR="009E1F22" w:rsidRPr="000F6844" w:rsidP="009E1F22">
      <w:pPr>
        <w:pStyle w:val="Title"/>
        <w:tabs>
          <w:tab w:val="left" w:pos="1485"/>
          <w:tab w:val="right" w:pos="9638"/>
        </w:tabs>
        <w:jc w:val="right"/>
        <w:rPr>
          <w:b w:val="0"/>
          <w:bCs w:val="0"/>
        </w:rPr>
      </w:pPr>
      <w:r w:rsidRPr="000F6844">
        <w:rPr>
          <w:b w:val="0"/>
          <w:bCs w:val="0"/>
        </w:rPr>
        <w:t>Дело № 3-1</w:t>
      </w:r>
      <w:r w:rsidRPr="000F6844" w:rsidR="001D545E">
        <w:rPr>
          <w:b w:val="0"/>
          <w:bCs w:val="0"/>
        </w:rPr>
        <w:t>46</w:t>
      </w:r>
      <w:r w:rsidRPr="000F6844" w:rsidR="004E5EA6">
        <w:rPr>
          <w:b w:val="0"/>
          <w:bCs w:val="0"/>
        </w:rPr>
        <w:t>-</w:t>
      </w:r>
      <w:r w:rsidRPr="000F6844">
        <w:rPr>
          <w:b w:val="0"/>
          <w:bCs w:val="0"/>
        </w:rPr>
        <w:t>05-417/202</w:t>
      </w:r>
      <w:r w:rsidRPr="000F6844" w:rsidR="004E5EA6">
        <w:rPr>
          <w:b w:val="0"/>
          <w:bCs w:val="0"/>
        </w:rPr>
        <w:t>4</w:t>
      </w:r>
    </w:p>
    <w:p w:rsidR="00770A4E" w:rsidRPr="000F6844" w:rsidP="004650B0">
      <w:pPr>
        <w:pStyle w:val="Title"/>
        <w:spacing w:line="240" w:lineRule="exact"/>
        <w:jc w:val="right"/>
        <w:rPr>
          <w:b w:val="0"/>
          <w:bCs w:val="0"/>
        </w:rPr>
      </w:pPr>
    </w:p>
    <w:p w:rsidR="00770A4E" w:rsidRPr="000F6844" w:rsidP="004650B0">
      <w:pPr>
        <w:pStyle w:val="Title"/>
        <w:spacing w:line="240" w:lineRule="exact"/>
        <w:rPr>
          <w:b w:val="0"/>
          <w:bCs w:val="0"/>
        </w:rPr>
      </w:pPr>
      <w:r w:rsidRPr="000F6844">
        <w:rPr>
          <w:b w:val="0"/>
          <w:bCs w:val="0"/>
        </w:rPr>
        <w:t>ПОСТАНОВЛЕНИЕ</w:t>
      </w:r>
    </w:p>
    <w:p w:rsidR="009E1F22" w:rsidRPr="000F6844" w:rsidP="009E1F22">
      <w:pPr>
        <w:pStyle w:val="Title"/>
        <w:rPr>
          <w:b w:val="0"/>
          <w:color w:val="000000"/>
        </w:rPr>
      </w:pPr>
      <w:r w:rsidRPr="000F6844">
        <w:rPr>
          <w:b w:val="0"/>
          <w:color w:val="000000"/>
        </w:rPr>
        <w:t>по делу об административном правонарушении</w:t>
      </w:r>
    </w:p>
    <w:p w:rsidR="009E1F22" w:rsidRPr="000F6844" w:rsidP="009E1F22">
      <w:pPr>
        <w:pStyle w:val="Title"/>
        <w:rPr>
          <w:b w:val="0"/>
          <w:bCs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1"/>
        <w:gridCol w:w="4861"/>
      </w:tblGrid>
      <w:tr w:rsidTr="009E1F2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9E1F22" w:rsidRPr="000F6844" w:rsidP="008D24C2">
            <w:pPr>
              <w:pStyle w:val="Title"/>
              <w:spacing w:line="24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0F6844">
              <w:rPr>
                <w:b w:val="0"/>
                <w:sz w:val="24"/>
                <w:szCs w:val="24"/>
              </w:rPr>
              <w:t xml:space="preserve">28 февраля 2024 </w:t>
            </w:r>
            <w:r w:rsidRPr="000F6844">
              <w:rPr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4927" w:type="dxa"/>
          </w:tcPr>
          <w:p w:rsidR="009E1F22" w:rsidRPr="000F6844" w:rsidP="009E1F22">
            <w:pPr>
              <w:pStyle w:val="Title"/>
              <w:spacing w:line="240" w:lineRule="exact"/>
              <w:jc w:val="right"/>
              <w:rPr>
                <w:b w:val="0"/>
                <w:bCs w:val="0"/>
                <w:sz w:val="24"/>
                <w:szCs w:val="24"/>
              </w:rPr>
            </w:pPr>
            <w:r w:rsidRPr="000F6844">
              <w:rPr>
                <w:b w:val="0"/>
                <w:sz w:val="24"/>
                <w:szCs w:val="24"/>
              </w:rPr>
              <w:t xml:space="preserve">    г. Благодарный</w:t>
            </w:r>
          </w:p>
        </w:tc>
      </w:tr>
    </w:tbl>
    <w:p w:rsidR="009E1F22" w:rsidRPr="000F6844" w:rsidP="004650B0">
      <w:pPr>
        <w:pStyle w:val="Title"/>
        <w:spacing w:line="240" w:lineRule="exact"/>
        <w:rPr>
          <w:b w:val="0"/>
          <w:bCs w:val="0"/>
        </w:rPr>
      </w:pPr>
    </w:p>
    <w:p w:rsidR="009E1F22" w:rsidRPr="000F6844" w:rsidP="009E1F22">
      <w:pPr>
        <w:pStyle w:val="BodyText"/>
        <w:spacing w:after="0"/>
        <w:ind w:firstLine="709"/>
        <w:jc w:val="both"/>
      </w:pPr>
      <w:r w:rsidRPr="000F6844">
        <w:t xml:space="preserve">Мировой судья судебного участка № </w:t>
      </w:r>
      <w:r w:rsidRPr="000F6844">
        <w:t>2</w:t>
      </w:r>
      <w:r w:rsidRPr="000F6844">
        <w:t xml:space="preserve"> Благодарненского района</w:t>
      </w:r>
      <w:r w:rsidRPr="000F6844" w:rsidR="004650B0">
        <w:t xml:space="preserve"> </w:t>
      </w:r>
      <w:r w:rsidRPr="000F6844">
        <w:t xml:space="preserve">Ставропольского края </w:t>
      </w:r>
      <w:r w:rsidRPr="000F6844">
        <w:t>О. С. Зуева</w:t>
      </w:r>
      <w:r w:rsidRPr="000F6844">
        <w:t xml:space="preserve">, </w:t>
      </w:r>
    </w:p>
    <w:p w:rsidR="00770A4E" w:rsidRPr="000F6844" w:rsidP="009E1F22">
      <w:pPr>
        <w:pStyle w:val="BodyText"/>
        <w:spacing w:after="0"/>
        <w:ind w:firstLine="709"/>
        <w:jc w:val="both"/>
      </w:pPr>
      <w:r w:rsidRPr="000F6844">
        <w:t xml:space="preserve">с участием лица, привлекаемого к административной ответственности, </w:t>
      </w:r>
      <w:r w:rsidRPr="000F6844" w:rsidR="009E1F22">
        <w:t>Бурлуцкого</w:t>
      </w:r>
      <w:r w:rsidRPr="000F6844" w:rsidR="009E1F22">
        <w:t xml:space="preserve"> И.В</w:t>
      </w:r>
      <w:r w:rsidRPr="000F6844">
        <w:t>.,</w:t>
      </w:r>
    </w:p>
    <w:p w:rsidR="00770A4E" w:rsidRPr="000F6844" w:rsidP="009E1F22">
      <w:pPr>
        <w:pStyle w:val="BodyText"/>
        <w:spacing w:after="0"/>
        <w:ind w:firstLine="709"/>
        <w:jc w:val="both"/>
      </w:pPr>
      <w:r w:rsidRPr="000F6844">
        <w:t>рассмотрев в открытом судебном заседании дело об административном</w:t>
      </w:r>
      <w:r w:rsidRPr="000F6844" w:rsidR="004650B0">
        <w:t xml:space="preserve"> </w:t>
      </w:r>
      <w:r w:rsidRPr="000F6844">
        <w:t>правонарушении</w:t>
      </w:r>
      <w:r w:rsidRPr="000F6844" w:rsidR="004650B0">
        <w:t xml:space="preserve"> </w:t>
      </w:r>
      <w:r w:rsidRPr="000F6844">
        <w:t>в</w:t>
      </w:r>
      <w:r w:rsidRPr="000F6844" w:rsidR="004650B0">
        <w:t xml:space="preserve"> </w:t>
      </w:r>
      <w:r w:rsidRPr="000F6844">
        <w:t>отношении</w:t>
      </w:r>
      <w:r w:rsidRPr="000F6844" w:rsidR="001D545E">
        <w:t>:</w:t>
      </w:r>
      <w:r w:rsidRPr="000F6844" w:rsidR="004650B0">
        <w:t xml:space="preserve"> </w:t>
      </w:r>
    </w:p>
    <w:p w:rsidR="00770A4E" w:rsidRPr="000F6844" w:rsidP="009E1F22">
      <w:pPr>
        <w:ind w:firstLine="708"/>
        <w:jc w:val="both"/>
      </w:pPr>
      <w:r w:rsidRPr="000F6844">
        <w:t>Бурлуцкого</w:t>
      </w:r>
      <w:r w:rsidRPr="000F6844">
        <w:t xml:space="preserve"> И</w:t>
      </w:r>
      <w:r w:rsidR="002D23B0">
        <w:t>*</w:t>
      </w:r>
      <w:r w:rsidRPr="000F6844">
        <w:t xml:space="preserve"> В</w:t>
      </w:r>
      <w:r w:rsidR="002D23B0">
        <w:t>*</w:t>
      </w:r>
      <w:r w:rsidRPr="000F6844">
        <w:t xml:space="preserve">, </w:t>
      </w:r>
      <w:r w:rsidR="002D23B0">
        <w:t>*</w:t>
      </w:r>
      <w:r w:rsidRPr="000F6844">
        <w:t xml:space="preserve"> </w:t>
      </w:r>
      <w:r w:rsidRPr="000F6844">
        <w:t xml:space="preserve"> </w:t>
      </w:r>
    </w:p>
    <w:p w:rsidR="00770A4E" w:rsidRPr="000F6844" w:rsidP="009E1F22">
      <w:pPr>
        <w:autoSpaceDE w:val="0"/>
        <w:autoSpaceDN w:val="0"/>
        <w:adjustRightInd w:val="0"/>
        <w:ind w:firstLine="709"/>
        <w:jc w:val="both"/>
      </w:pPr>
      <w:r w:rsidRPr="000F6844">
        <w:t xml:space="preserve">в совершении правонарушения, предусмотренного </w:t>
      </w:r>
      <w:r w:rsidRPr="000F6844" w:rsidR="004E5EA6">
        <w:t>ч</w:t>
      </w:r>
      <w:r w:rsidRPr="000F6844" w:rsidR="004E5EA6">
        <w:t xml:space="preserve">. 1 </w:t>
      </w:r>
      <w:r w:rsidRPr="000F6844">
        <w:t>ст. 6.9 Кодекса Российской Федерации об Административных правонарушениях,</w:t>
      </w:r>
      <w:r w:rsidRPr="000F6844" w:rsidR="004650B0">
        <w:t xml:space="preserve"> </w:t>
      </w:r>
    </w:p>
    <w:p w:rsidR="00257E5B" w:rsidRPr="000F6844" w:rsidP="004650B0">
      <w:pPr>
        <w:spacing w:line="240" w:lineRule="exact"/>
        <w:jc w:val="center"/>
        <w:rPr>
          <w:bCs/>
        </w:rPr>
      </w:pPr>
    </w:p>
    <w:p w:rsidR="00770A4E" w:rsidRPr="000F6844" w:rsidP="004650B0">
      <w:pPr>
        <w:spacing w:line="240" w:lineRule="exact"/>
        <w:jc w:val="center"/>
        <w:rPr>
          <w:bCs/>
        </w:rPr>
      </w:pPr>
      <w:r w:rsidRPr="000F6844">
        <w:rPr>
          <w:bCs/>
        </w:rPr>
        <w:t>установил:</w:t>
      </w:r>
    </w:p>
    <w:p w:rsidR="00770A4E" w:rsidRPr="000F6844" w:rsidP="004650B0">
      <w:pPr>
        <w:spacing w:line="240" w:lineRule="exact"/>
        <w:jc w:val="center"/>
        <w:rPr>
          <w:b/>
          <w:bCs/>
        </w:rPr>
      </w:pPr>
    </w:p>
    <w:p w:rsidR="008A562E" w:rsidRPr="000F6844" w:rsidP="008A562E">
      <w:pPr>
        <w:ind w:firstLine="709"/>
        <w:jc w:val="both"/>
      </w:pPr>
      <w:r>
        <w:t>*</w:t>
      </w:r>
      <w:r w:rsidRPr="000F6844">
        <w:t xml:space="preserve"> 2024 года </w:t>
      </w:r>
      <w:r w:rsidRPr="000F6844">
        <w:t>в</w:t>
      </w:r>
      <w:r w:rsidRPr="000F6844">
        <w:t xml:space="preserve"> </w:t>
      </w:r>
      <w:r>
        <w:t>*</w:t>
      </w:r>
      <w:r w:rsidRPr="000F6844">
        <w:t xml:space="preserve"> </w:t>
      </w:r>
      <w:r w:rsidRPr="000F6844">
        <w:t>минут</w:t>
      </w:r>
      <w:r w:rsidRPr="000F6844">
        <w:t xml:space="preserve"> гр. </w:t>
      </w:r>
      <w:r w:rsidRPr="000F6844">
        <w:t>Бурлуцкий</w:t>
      </w:r>
      <w:r w:rsidRPr="000F6844">
        <w:t xml:space="preserve"> И. В. находясь у себя дома по адресу: Ставропольский край Благодарненский район, </w:t>
      </w:r>
      <w:r w:rsidRPr="000F6844">
        <w:t>с</w:t>
      </w:r>
      <w:r w:rsidRPr="000F6844">
        <w:t xml:space="preserve">. Спасское, ул. </w:t>
      </w:r>
      <w:r>
        <w:t>*</w:t>
      </w:r>
      <w:r w:rsidRPr="000F6844">
        <w:t xml:space="preserve">, употребил при помощи забитой сигареты путем курения наркотическое средство «марихуана» без назначения врача, что подтверждает Акт медицинского освидетельствования № </w:t>
      </w:r>
      <w:r>
        <w:t>*</w:t>
      </w:r>
      <w:r w:rsidRPr="000F6844">
        <w:t xml:space="preserve">.2024 года, согласно которого в результате химико-токсикологического исследования биологического объекта </w:t>
      </w:r>
      <w:r w:rsidRPr="000F6844">
        <w:t>Бурлуцкого</w:t>
      </w:r>
      <w:r w:rsidRPr="000F6844">
        <w:t xml:space="preserve"> И. В., обнаружена «11-нор-дельте-9-тетрогидроканнабиноловая кислота»</w:t>
      </w:r>
      <w:r w:rsidRPr="000F6844" w:rsidR="001D545E">
        <w:t>,</w:t>
      </w:r>
      <w:r w:rsidRPr="000F6844">
        <w:t xml:space="preserve"> что является метаболитом «</w:t>
      </w:r>
      <w:r w:rsidRPr="000F6844">
        <w:t>тетрогидроканнабинола</w:t>
      </w:r>
      <w:r w:rsidRPr="000F6844">
        <w:t>».</w:t>
      </w:r>
    </w:p>
    <w:p w:rsidR="008A562E" w:rsidRPr="000F6844" w:rsidP="008A562E">
      <w:pPr>
        <w:suppressAutoHyphens/>
        <w:ind w:firstLine="709"/>
        <w:jc w:val="both"/>
      </w:pPr>
      <w:r w:rsidRPr="000F6844">
        <w:t xml:space="preserve">Действия </w:t>
      </w:r>
      <w:r w:rsidRPr="000F6844">
        <w:t>Бурлуцкого</w:t>
      </w:r>
      <w:r w:rsidRPr="000F6844">
        <w:t xml:space="preserve"> И. В. должностным лицом, составившим протокол</w:t>
      </w:r>
      <w:r w:rsidRPr="000F6844">
        <w:rPr>
          <w:spacing w:val="-6"/>
        </w:rPr>
        <w:t xml:space="preserve"> об административном правонарушении, </w:t>
      </w:r>
      <w:r w:rsidRPr="000F6844">
        <w:t xml:space="preserve">квалифицированны по </w:t>
      </w:r>
      <w:r w:rsidRPr="000F6844">
        <w:t>ч</w:t>
      </w:r>
      <w:r w:rsidRPr="000F6844">
        <w:t>. 1 ст. 6.9 КоАП РФ.</w:t>
      </w:r>
    </w:p>
    <w:p w:rsidR="008A562E" w:rsidRPr="000F6844" w:rsidP="008A562E">
      <w:pPr>
        <w:suppressAutoHyphens/>
        <w:ind w:firstLine="709"/>
        <w:jc w:val="both"/>
      </w:pPr>
      <w:r w:rsidRPr="000F6844">
        <w:t xml:space="preserve">Лицо, привлекаемое к административной ответственности </w:t>
      </w:r>
      <w:r w:rsidRPr="000F6844">
        <w:t>Бурлуцк</w:t>
      </w:r>
      <w:r w:rsidRPr="000F6844" w:rsidR="001D545E">
        <w:t>ий</w:t>
      </w:r>
      <w:r w:rsidRPr="000F6844" w:rsidR="001D545E">
        <w:t xml:space="preserve"> И.</w:t>
      </w:r>
      <w:r w:rsidRPr="000F6844">
        <w:t xml:space="preserve">В. в судебном заседании </w:t>
      </w:r>
      <w:r w:rsidRPr="000F6844">
        <w:rPr>
          <w:color w:val="FF0000"/>
        </w:rPr>
        <w:t xml:space="preserve">вину в совершении правонарушения, предусмотренного </w:t>
      </w:r>
      <w:r w:rsidRPr="000F6844">
        <w:rPr>
          <w:color w:val="FF0000"/>
        </w:rPr>
        <w:t>ч</w:t>
      </w:r>
      <w:r w:rsidRPr="000F6844">
        <w:rPr>
          <w:color w:val="FF0000"/>
        </w:rPr>
        <w:t>. 1 ст. 6.9 КРФ об АП признал, с протоколом  согласился</w:t>
      </w:r>
      <w:r w:rsidRPr="000F6844">
        <w:t xml:space="preserve">. </w:t>
      </w:r>
    </w:p>
    <w:p w:rsidR="008A562E" w:rsidRPr="000F6844" w:rsidP="008A562E">
      <w:pPr>
        <w:suppressAutoHyphens/>
        <w:ind w:firstLine="709"/>
        <w:jc w:val="both"/>
        <w:rPr>
          <w:color w:val="000000"/>
        </w:rPr>
      </w:pPr>
      <w:r w:rsidRPr="000F6844">
        <w:t>Выслушав лицо,</w:t>
      </w:r>
      <w:r w:rsidRPr="000F6844">
        <w:rPr>
          <w:color w:val="000000"/>
        </w:rPr>
        <w:t xml:space="preserve"> привлекаемое к административной ответственности, исследовав материалы, суд приходит к выводу о доказанности вины </w:t>
      </w:r>
      <w:r w:rsidRPr="000F6844">
        <w:t xml:space="preserve">гр. </w:t>
      </w:r>
      <w:r w:rsidRPr="000F6844">
        <w:t>Бурлуцкого</w:t>
      </w:r>
      <w:r w:rsidRPr="000F6844">
        <w:t xml:space="preserve"> И. В.</w:t>
      </w:r>
      <w:r w:rsidRPr="000F6844">
        <w:rPr>
          <w:color w:val="0070C0"/>
        </w:rPr>
        <w:t>,</w:t>
      </w:r>
      <w:r w:rsidRPr="000F6844">
        <w:t xml:space="preserve"> </w:t>
      </w:r>
      <w:r w:rsidRPr="000F6844">
        <w:rPr>
          <w:color w:val="000000"/>
        </w:rPr>
        <w:t xml:space="preserve">в совершении административного правонарушения, предусмотренного </w:t>
      </w:r>
      <w:r w:rsidRPr="000F6844">
        <w:rPr>
          <w:color w:val="000000"/>
        </w:rPr>
        <w:t>ч</w:t>
      </w:r>
      <w:r w:rsidRPr="000F6844">
        <w:rPr>
          <w:color w:val="000000"/>
        </w:rPr>
        <w:t>.1 ст. 6.9 КРФ об АП.</w:t>
      </w:r>
    </w:p>
    <w:p w:rsidR="008A562E" w:rsidRPr="000F6844" w:rsidP="008A562E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0F6844">
        <w:rPr>
          <w:color w:val="000000"/>
        </w:rPr>
        <w:t xml:space="preserve">В соответствии со статьей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8A562E" w:rsidRPr="000F6844" w:rsidP="008A562E">
      <w:pPr>
        <w:suppressAutoHyphens/>
        <w:ind w:firstLine="709"/>
        <w:jc w:val="both"/>
        <w:rPr>
          <w:color w:val="000000"/>
        </w:rPr>
      </w:pPr>
      <w:r w:rsidRPr="000F6844">
        <w:rPr>
          <w:color w:val="000000"/>
        </w:rPr>
        <w:t xml:space="preserve">Факт совершения </w:t>
      </w:r>
      <w:r w:rsidRPr="000F6844">
        <w:t>Бурлуцким</w:t>
      </w:r>
      <w:r w:rsidRPr="000F6844">
        <w:t xml:space="preserve"> И. В.</w:t>
      </w:r>
      <w:r w:rsidRPr="000F6844">
        <w:rPr>
          <w:color w:val="000000"/>
        </w:rPr>
        <w:t xml:space="preserve"> правонарушения, предусмотренного </w:t>
      </w:r>
      <w:r w:rsidRPr="000F6844">
        <w:rPr>
          <w:color w:val="000000"/>
        </w:rPr>
        <w:t>ч</w:t>
      </w:r>
      <w:r w:rsidRPr="000F6844">
        <w:rPr>
          <w:color w:val="000000"/>
        </w:rPr>
        <w:t xml:space="preserve">.1  ст. 6.9 КРФ об АП  подтверждается:  </w:t>
      </w:r>
    </w:p>
    <w:p w:rsidR="008A562E" w:rsidRPr="000F6844" w:rsidP="008A562E">
      <w:pPr>
        <w:suppressAutoHyphens/>
        <w:ind w:firstLine="709"/>
        <w:jc w:val="both"/>
      </w:pPr>
      <w:r w:rsidRPr="000F6844">
        <w:t xml:space="preserve">- протоколом об административном правонарушении  </w:t>
      </w:r>
      <w:r w:rsidR="002D23B0">
        <w:t>*</w:t>
      </w:r>
      <w:r w:rsidRPr="000F6844">
        <w:t xml:space="preserve"> от </w:t>
      </w:r>
      <w:r w:rsidR="002D23B0">
        <w:t>*</w:t>
      </w:r>
      <w:r w:rsidRPr="000F6844">
        <w:t xml:space="preserve">.2024 г., в котором отражено событие  правонарушения по ч. 1  ст. 6.9 КРФ об АП в отношении </w:t>
      </w:r>
      <w:r w:rsidRPr="000F6844">
        <w:t>Бурлуцкого</w:t>
      </w:r>
      <w:r w:rsidRPr="000F6844">
        <w:t xml:space="preserve"> И. В.,</w:t>
      </w:r>
    </w:p>
    <w:p w:rsidR="008A562E" w:rsidRPr="000F6844" w:rsidP="008A562E">
      <w:pPr>
        <w:suppressAutoHyphens/>
        <w:ind w:firstLine="709"/>
        <w:jc w:val="both"/>
      </w:pPr>
      <w:r w:rsidRPr="000F6844">
        <w:t>- письменными и устными объяснениями лица, в отношении которого введется производство по делу об административном правонарушении данным при составлении протокола и в судебном заседании,</w:t>
      </w:r>
    </w:p>
    <w:p w:rsidR="008A562E" w:rsidRPr="000F6844" w:rsidP="000F6844">
      <w:pPr>
        <w:ind w:firstLine="709"/>
        <w:jc w:val="both"/>
        <w:rPr>
          <w:color w:val="000000"/>
        </w:rPr>
      </w:pPr>
      <w:r w:rsidRPr="000F6844">
        <w:rPr>
          <w:color w:val="000000"/>
        </w:rPr>
        <w:t xml:space="preserve">- рапортом оперуполномоченного ОКОН Отдела МВД России «Благодарненский»  от </w:t>
      </w:r>
      <w:r w:rsidR="002D23B0">
        <w:rPr>
          <w:color w:val="000000"/>
        </w:rPr>
        <w:t>*</w:t>
      </w:r>
      <w:r w:rsidRPr="000F6844">
        <w:rPr>
          <w:color w:val="000000"/>
        </w:rPr>
        <w:t xml:space="preserve"> </w:t>
      </w:r>
      <w:r w:rsidRPr="000F6844">
        <w:rPr>
          <w:color w:val="000000"/>
        </w:rPr>
        <w:t>г</w:t>
      </w:r>
      <w:r w:rsidRPr="000F6844">
        <w:rPr>
          <w:color w:val="000000"/>
        </w:rPr>
        <w:t>.;</w:t>
      </w:r>
    </w:p>
    <w:p w:rsidR="008A562E" w:rsidRPr="000F6844" w:rsidP="000F6844">
      <w:pPr>
        <w:suppressAutoHyphens/>
        <w:ind w:firstLine="709"/>
        <w:jc w:val="both"/>
      </w:pPr>
      <w:r w:rsidRPr="000F6844">
        <w:t xml:space="preserve">- протоколом о направлении на медицинское освидетельствование  от </w:t>
      </w:r>
      <w:r w:rsidR="002D23B0">
        <w:t>*</w:t>
      </w:r>
      <w:r w:rsidRPr="000F6844">
        <w:t xml:space="preserve"> </w:t>
      </w:r>
      <w:r w:rsidRPr="000F6844">
        <w:t>г</w:t>
      </w:r>
      <w:r w:rsidRPr="000F6844">
        <w:t>.,</w:t>
      </w:r>
    </w:p>
    <w:p w:rsidR="008A562E" w:rsidRPr="000F6844" w:rsidP="000F6844">
      <w:pPr>
        <w:suppressAutoHyphens/>
        <w:ind w:firstLine="709"/>
        <w:jc w:val="both"/>
      </w:pPr>
      <w:r w:rsidRPr="000F6844">
        <w:t xml:space="preserve">- медицинской справкой о приостановке медицинского освидетельствования лица на состояния опьянения до получения результатов </w:t>
      </w:r>
      <w:r w:rsidRPr="000F6844">
        <w:t>химико</w:t>
      </w:r>
      <w:r w:rsidRPr="000F6844">
        <w:t xml:space="preserve"> - токсикологического</w:t>
      </w:r>
      <w:r w:rsidRPr="000F6844">
        <w:t xml:space="preserve"> исследования биологического материала от </w:t>
      </w:r>
      <w:r w:rsidR="002D23B0">
        <w:t>*</w:t>
      </w:r>
      <w:r w:rsidRPr="000F6844">
        <w:t xml:space="preserve"> г.,</w:t>
      </w:r>
    </w:p>
    <w:p w:rsidR="008A562E" w:rsidRPr="000F6844" w:rsidP="000F6844">
      <w:pPr>
        <w:suppressAutoHyphens/>
        <w:ind w:firstLine="709"/>
        <w:jc w:val="both"/>
      </w:pPr>
      <w:r w:rsidRPr="000F6844">
        <w:t xml:space="preserve">- справка о результатах </w:t>
      </w:r>
      <w:r w:rsidRPr="000F6844">
        <w:t>химико</w:t>
      </w:r>
      <w:r w:rsidRPr="000F6844">
        <w:t xml:space="preserve"> - токсикологических</w:t>
      </w:r>
      <w:r w:rsidRPr="000F6844">
        <w:t xml:space="preserve"> исследований № 1087 от </w:t>
      </w:r>
      <w:r w:rsidR="002D23B0">
        <w:t>*</w:t>
      </w:r>
      <w:r w:rsidRPr="000F6844">
        <w:t xml:space="preserve"> г., </w:t>
      </w:r>
    </w:p>
    <w:p w:rsidR="008A562E" w:rsidRPr="000F6844" w:rsidP="000F6844">
      <w:pPr>
        <w:ind w:firstLine="709"/>
        <w:jc w:val="both"/>
      </w:pPr>
      <w:r w:rsidRPr="000F6844">
        <w:t xml:space="preserve">- актом медицинского освидетельствования на состояние опьянения № </w:t>
      </w:r>
      <w:r w:rsidR="002D23B0">
        <w:t>*</w:t>
      </w:r>
      <w:r w:rsidRPr="000F6844">
        <w:t xml:space="preserve"> от </w:t>
      </w:r>
      <w:r w:rsidR="002D23B0">
        <w:t>*</w:t>
      </w:r>
      <w:r w:rsidRPr="000F6844">
        <w:t xml:space="preserve">.2024 года, где установлено состояние опьянения, </w:t>
      </w:r>
    </w:p>
    <w:p w:rsidR="008A562E" w:rsidRPr="000F6844" w:rsidP="000F6844">
      <w:pPr>
        <w:ind w:firstLine="709"/>
        <w:jc w:val="both"/>
        <w:rPr>
          <w:color w:val="000000"/>
        </w:rPr>
      </w:pPr>
      <w:r w:rsidRPr="000F6844">
        <w:rPr>
          <w:color w:val="000000"/>
        </w:rPr>
        <w:t xml:space="preserve">- протокол о доставлении  от </w:t>
      </w:r>
      <w:r w:rsidR="002D23B0">
        <w:rPr>
          <w:color w:val="000000"/>
        </w:rPr>
        <w:t>*</w:t>
      </w:r>
      <w:r w:rsidRPr="000F6844">
        <w:rPr>
          <w:color w:val="000000"/>
        </w:rPr>
        <w:t xml:space="preserve"> </w:t>
      </w:r>
      <w:r w:rsidRPr="000F6844">
        <w:rPr>
          <w:color w:val="000000"/>
        </w:rPr>
        <w:t>г</w:t>
      </w:r>
      <w:r w:rsidRPr="000F6844">
        <w:rPr>
          <w:color w:val="000000"/>
        </w:rPr>
        <w:t>.,</w:t>
      </w:r>
    </w:p>
    <w:p w:rsidR="008A562E" w:rsidRPr="000F6844" w:rsidP="000F6844">
      <w:pPr>
        <w:ind w:firstLine="709"/>
        <w:jc w:val="both"/>
        <w:rPr>
          <w:color w:val="000000"/>
        </w:rPr>
      </w:pPr>
      <w:r w:rsidRPr="000F6844">
        <w:rPr>
          <w:color w:val="000000"/>
        </w:rPr>
        <w:t xml:space="preserve">Кроме того представлены: </w:t>
      </w:r>
      <w:r w:rsidRPr="000F6844">
        <w:t xml:space="preserve">справка на физическое лицо, </w:t>
      </w:r>
      <w:r w:rsidRPr="000F6844">
        <w:rPr>
          <w:color w:val="000000"/>
        </w:rPr>
        <w:t xml:space="preserve"> копия паспорта.</w:t>
      </w:r>
    </w:p>
    <w:p w:rsidR="008A562E" w:rsidRPr="000F6844" w:rsidP="000F6844">
      <w:pPr>
        <w:autoSpaceDE w:val="0"/>
        <w:autoSpaceDN w:val="0"/>
        <w:adjustRightInd w:val="0"/>
        <w:ind w:firstLine="709"/>
        <w:jc w:val="both"/>
      </w:pPr>
      <w:r w:rsidRPr="000F6844">
        <w:t xml:space="preserve">В соответствии с ч. 1 ст. 6.9 КоАП РФ административная ответственность предусмотрена за потребление наркотических средств или психотропных веществ без назначения врача либо новых потенциально опасных </w:t>
      </w:r>
      <w:r w:rsidRPr="000F6844">
        <w:t>психоактивных</w:t>
      </w:r>
      <w:r w:rsidRPr="000F6844">
        <w:t xml:space="preserve"> веществ, за исключением случаев, предусмотренных </w:t>
      </w:r>
      <w:hyperlink r:id="rId4" w:history="1">
        <w:r w:rsidRPr="000F6844">
          <w:t>ч. 2 ст. 20.20</w:t>
        </w:r>
      </w:hyperlink>
      <w:r w:rsidRPr="000F6844">
        <w:t xml:space="preserve">, </w:t>
      </w:r>
      <w:hyperlink r:id="rId5" w:history="1">
        <w:r w:rsidRPr="000F6844">
          <w:t>ст. 20.22</w:t>
        </w:r>
      </w:hyperlink>
      <w:r w:rsidRPr="000F6844">
        <w:t xml:space="preserve"> КоАП РФ,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 w:rsidRPr="000F6844">
        <w:t xml:space="preserve">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0F6844">
        <w:t>психоактивные</w:t>
      </w:r>
      <w:r w:rsidRPr="000F6844">
        <w:t xml:space="preserve"> вещества. </w:t>
      </w:r>
    </w:p>
    <w:p w:rsidR="008A562E" w:rsidRPr="000F6844" w:rsidP="000F6844">
      <w:pPr>
        <w:autoSpaceDE w:val="0"/>
        <w:autoSpaceDN w:val="0"/>
        <w:adjustRightInd w:val="0"/>
        <w:ind w:firstLine="709"/>
        <w:jc w:val="both"/>
      </w:pPr>
      <w:r w:rsidRPr="000F6844">
        <w:t xml:space="preserve">В силу ст. 40 Федерального закона от 08 января 1998 года N 3-ФЗ "О наркотических средствах и психотропных веществах",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0F6844">
        <w:t>психоактивных</w:t>
      </w:r>
      <w:r w:rsidRPr="000F6844">
        <w:t xml:space="preserve"> веществ.</w:t>
      </w:r>
    </w:p>
    <w:p w:rsidR="008A562E" w:rsidRPr="000F6844" w:rsidP="000F6844">
      <w:pPr>
        <w:ind w:firstLine="709"/>
        <w:jc w:val="both"/>
        <w:rPr>
          <w:color w:val="000000"/>
          <w:shd w:val="clear" w:color="auto" w:fill="FFFFFF"/>
        </w:rPr>
      </w:pPr>
      <w:r w:rsidRPr="000F6844">
        <w:rPr>
          <w:color w:val="000000"/>
          <w:shd w:val="clear" w:color="auto" w:fill="FFFFFF"/>
        </w:rPr>
        <w:t xml:space="preserve">Пунктом 1 статьи 44 Федерального закона от 08.01.1998 года № 3-ФЗ «О наркотических средствах и психотропных веществах» определено, что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0F6844">
        <w:rPr>
          <w:color w:val="000000"/>
          <w:shd w:val="clear" w:color="auto" w:fill="FFFFFF"/>
        </w:rPr>
        <w:t>психоактивное</w:t>
      </w:r>
      <w:r w:rsidRPr="000F6844">
        <w:rPr>
          <w:color w:val="000000"/>
          <w:shd w:val="clear" w:color="auto" w:fill="FFFFFF"/>
        </w:rPr>
        <w:t xml:space="preserve"> вещество, может быть направлено на медицинское освидетельствование.</w:t>
      </w:r>
    </w:p>
    <w:p w:rsidR="008A562E" w:rsidRPr="000F6844" w:rsidP="008A562E">
      <w:pPr>
        <w:ind w:firstLine="709"/>
        <w:jc w:val="both"/>
        <w:rPr>
          <w:color w:val="000000"/>
          <w:shd w:val="clear" w:color="auto" w:fill="FFFFFF"/>
        </w:rPr>
      </w:pPr>
      <w:r w:rsidRPr="000F6844">
        <w:rPr>
          <w:color w:val="000000"/>
          <w:shd w:val="clear" w:color="auto" w:fill="FFFFFF"/>
        </w:rPr>
        <w:t>Как следует из подп. 3.1 п. 5 приказа Минздрава России от 18.12.2015 года № 933н «О порядке проведения медицинского освидетельствования на состояние опьянения (алкогольного, наркотического или иного токсического)» (далее - Порядок проведения медицинского освидетельствования на состояние опьянения), медицинское освидетельствование проводится в отношении лица,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</w:t>
      </w:r>
      <w:r w:rsidRPr="000F6844">
        <w:rPr>
          <w:color w:val="000000"/>
          <w:shd w:val="clear" w:color="auto" w:fill="FFFFFF"/>
        </w:rPr>
        <w:t xml:space="preserve"> психотропное вещество без назначения врача либо новое потенциально опасное </w:t>
      </w:r>
      <w:r w:rsidRPr="000F6844">
        <w:rPr>
          <w:color w:val="000000"/>
          <w:shd w:val="clear" w:color="auto" w:fill="FFFFFF"/>
        </w:rPr>
        <w:t>психоактивное</w:t>
      </w:r>
      <w:r w:rsidRPr="000F6844">
        <w:rPr>
          <w:color w:val="000000"/>
          <w:shd w:val="clear" w:color="auto" w:fill="FFFFFF"/>
        </w:rPr>
        <w:t xml:space="preserve"> вещество, - на основании постановления, вынесенного судьей, следователем, органом дознания, или направления органа, осуществляющего оперативно-розыскную деятельность, или должностного лица, осуществляющего производство по делу об административном правонарушении.</w:t>
      </w:r>
    </w:p>
    <w:p w:rsidR="008A562E" w:rsidRPr="000F6844" w:rsidP="008A562E">
      <w:pPr>
        <w:autoSpaceDE w:val="0"/>
        <w:autoSpaceDN w:val="0"/>
        <w:adjustRightInd w:val="0"/>
        <w:ind w:firstLine="539"/>
        <w:jc w:val="both"/>
      </w:pPr>
      <w:r w:rsidRPr="000F6844">
        <w:t xml:space="preserve">Из обстоятельств дела следует, что </w:t>
      </w:r>
      <w:r w:rsidR="002D23B0">
        <w:t>*</w:t>
      </w:r>
      <w:r w:rsidRPr="000F6844">
        <w:t xml:space="preserve"> 2024 года </w:t>
      </w:r>
      <w:r w:rsidRPr="000F6844">
        <w:t>в</w:t>
      </w:r>
      <w:r w:rsidRPr="000F6844">
        <w:t xml:space="preserve"> </w:t>
      </w:r>
      <w:r w:rsidR="002D23B0">
        <w:t>*</w:t>
      </w:r>
      <w:r w:rsidRPr="000F6844">
        <w:t xml:space="preserve"> </w:t>
      </w:r>
      <w:r w:rsidRPr="000F6844">
        <w:t>минут</w:t>
      </w:r>
      <w:r w:rsidRPr="000F6844">
        <w:t xml:space="preserve"> гр. </w:t>
      </w:r>
      <w:r w:rsidRPr="000F6844">
        <w:t>Бурлуцкий</w:t>
      </w:r>
      <w:r w:rsidRPr="000F6844">
        <w:t xml:space="preserve"> И. В. находясь у себя дома по адресу: Ставропольский край Благодарненский район, </w:t>
      </w:r>
      <w:r w:rsidRPr="000F6844">
        <w:t>с</w:t>
      </w:r>
      <w:r w:rsidRPr="000F6844">
        <w:t>. Спасское, ул. Красная</w:t>
      </w:r>
      <w:r w:rsidR="002D23B0">
        <w:t>*</w:t>
      </w:r>
      <w:r w:rsidRPr="000F6844">
        <w:t xml:space="preserve">, употребил при помощи забитой сигареты путем курения наркотическое средство «марихуана» без назначения врача, что подтверждает Акт медицинского освидетельствования № </w:t>
      </w:r>
      <w:r w:rsidR="002D23B0">
        <w:t>*</w:t>
      </w:r>
      <w:r w:rsidRPr="000F6844">
        <w:t xml:space="preserve">.2024 года, согласно которого в результате химико-токсикологического исследования биологического объекта </w:t>
      </w:r>
      <w:r w:rsidRPr="000F6844">
        <w:t>Бурлуцкого</w:t>
      </w:r>
      <w:r w:rsidRPr="000F6844">
        <w:t xml:space="preserve"> И. В., обнаружена «11-нор-дельте-9-тетрогидроканнабиноловая кислота» что является метаболитом «</w:t>
      </w:r>
      <w:r w:rsidRPr="000F6844">
        <w:t>тетрогидроканнабинола</w:t>
      </w:r>
      <w:r w:rsidRPr="000F6844">
        <w:t>».</w:t>
      </w:r>
    </w:p>
    <w:p w:rsidR="008A562E" w:rsidRPr="000F6844" w:rsidP="008A562E">
      <w:pPr>
        <w:autoSpaceDE w:val="0"/>
        <w:autoSpaceDN w:val="0"/>
        <w:adjustRightInd w:val="0"/>
        <w:ind w:firstLine="709"/>
        <w:jc w:val="both"/>
      </w:pPr>
      <w:r w:rsidRPr="000F6844">
        <w:t xml:space="preserve">В соответствии с </w:t>
      </w:r>
      <w:hyperlink r:id="rId6" w:history="1">
        <w:r w:rsidRPr="000F6844">
          <w:t>Перечнем</w:t>
        </w:r>
      </w:hyperlink>
      <w:r w:rsidRPr="000F6844">
        <w:t xml:space="preserve"> наркотических средств, психотропных веществ и их </w:t>
      </w:r>
      <w:r w:rsidRPr="000F6844">
        <w:t>прекурсоров</w:t>
      </w:r>
      <w:r w:rsidRPr="000F6844">
        <w:t>, подлежащих контролю в Российской Федерации, утвержденным постановлением Правительства Российской Федерации от 30 июня 1998 года N 681, «11-нор-дельте-9-тетрогидроканнабиноловая кислота» относится к наркотическим средствам, оборот которых запрещен.</w:t>
      </w:r>
    </w:p>
    <w:p w:rsidR="008A562E" w:rsidRPr="000F6844" w:rsidP="008A562E">
      <w:pPr>
        <w:ind w:firstLine="709"/>
        <w:jc w:val="both"/>
      </w:pPr>
      <w:r w:rsidRPr="000F6844">
        <w:t xml:space="preserve">Таким образом, </w:t>
      </w:r>
      <w:r w:rsidRPr="000F6844">
        <w:t>Бурлуцкий</w:t>
      </w:r>
      <w:r w:rsidRPr="000F6844">
        <w:t xml:space="preserve"> И. В., в нарушение </w:t>
      </w:r>
      <w:hyperlink r:id="rId7" w:history="1">
        <w:r w:rsidRPr="000F6844">
          <w:t>ст. 40</w:t>
        </w:r>
      </w:hyperlink>
      <w:r w:rsidRPr="000F6844">
        <w:t xml:space="preserve"> Федерального закона от 08.01.1998 года № 3-ФЗ «О наркотических средствах и психотропных веществах» употребил наркотическое средство без назначения врача.</w:t>
      </w:r>
    </w:p>
    <w:p w:rsidR="008A562E" w:rsidRPr="000F6844" w:rsidP="008A562E">
      <w:pPr>
        <w:autoSpaceDE w:val="0"/>
        <w:autoSpaceDN w:val="0"/>
        <w:adjustRightInd w:val="0"/>
        <w:ind w:firstLine="709"/>
        <w:jc w:val="both"/>
      </w:pPr>
      <w:r w:rsidRPr="000F6844">
        <w:t xml:space="preserve">Факт употребления </w:t>
      </w:r>
      <w:r w:rsidRPr="000F6844">
        <w:t>Бурлуцким</w:t>
      </w:r>
      <w:r w:rsidRPr="000F6844">
        <w:t xml:space="preserve"> И. В. наркотических средств без назначения врача зафиксирован в протоколе об административном правонарушении </w:t>
      </w:r>
      <w:r w:rsidR="002D23B0">
        <w:t>*</w:t>
      </w:r>
      <w:r w:rsidRPr="000F6844">
        <w:t xml:space="preserve"> от </w:t>
      </w:r>
      <w:r w:rsidR="002D23B0">
        <w:t>*</w:t>
      </w:r>
      <w:r w:rsidRPr="000F6844">
        <w:t xml:space="preserve">.2024 г., который соответствует требованиям </w:t>
      </w:r>
      <w:hyperlink r:id="rId8" w:history="1">
        <w:r w:rsidRPr="000F6844">
          <w:t>ст. 28.2</w:t>
        </w:r>
      </w:hyperlink>
      <w:r w:rsidRPr="000F6844">
        <w:t xml:space="preserve"> КоАП РФ. При составлении протокола </w:t>
      </w:r>
      <w:r w:rsidRPr="000F6844">
        <w:t>Бурлуцкий</w:t>
      </w:r>
      <w:r w:rsidRPr="000F6844">
        <w:t xml:space="preserve"> И. В</w:t>
      </w:r>
      <w:r w:rsidRPr="000F6844" w:rsidR="001D545E">
        <w:t>.</w:t>
      </w:r>
      <w:r w:rsidRPr="000F6844">
        <w:t xml:space="preserve"> собственноручно указал в объяснении, что с протоколом </w:t>
      </w:r>
      <w:r w:rsidRPr="000F6844">
        <w:t>ознакомлен</w:t>
      </w:r>
      <w:r w:rsidRPr="000F6844">
        <w:t xml:space="preserve"> и  согласен.</w:t>
      </w:r>
    </w:p>
    <w:p w:rsidR="008A562E" w:rsidRPr="000F6844" w:rsidP="008A562E">
      <w:pPr>
        <w:pStyle w:val="BodyText"/>
        <w:spacing w:after="0"/>
        <w:ind w:firstLine="709"/>
        <w:contextualSpacing/>
        <w:jc w:val="both"/>
      </w:pPr>
      <w:r w:rsidRPr="000F6844">
        <w:t>Исследовав все доказательства, суд считает, что они получены без нарушения закона, и допустимы в качестве доказательств, при установлении вины правонарушителя. У мирового судьи сомнение в законности полученных доказательств не возникает, так как порядок их получения, предусмотренный нормами административного законодательства, соблюден.</w:t>
      </w:r>
    </w:p>
    <w:p w:rsidR="008A562E" w:rsidRPr="000F6844" w:rsidP="008A562E">
      <w:pPr>
        <w:pStyle w:val="BodyText"/>
        <w:tabs>
          <w:tab w:val="left" w:pos="4395"/>
        </w:tabs>
        <w:spacing w:after="0"/>
        <w:ind w:firstLine="709"/>
        <w:contextualSpacing/>
        <w:jc w:val="both"/>
        <w:rPr>
          <w:color w:val="000000"/>
          <w:shd w:val="clear" w:color="auto" w:fill="FFFFFF"/>
        </w:rPr>
      </w:pPr>
      <w:r w:rsidRPr="000F6844">
        <w:rPr>
          <w:color w:val="000000"/>
          <w:shd w:val="clear" w:color="auto" w:fill="FFFFFF"/>
        </w:rPr>
        <w:t>Доказательств, опровергающих установленные судом обстоятельства, не имеется.</w:t>
      </w:r>
    </w:p>
    <w:p w:rsidR="008A562E" w:rsidRPr="000F6844" w:rsidP="008A562E">
      <w:pPr>
        <w:pStyle w:val="BodyText"/>
        <w:tabs>
          <w:tab w:val="left" w:pos="4395"/>
        </w:tabs>
        <w:spacing w:after="0"/>
        <w:ind w:firstLine="567"/>
        <w:contextualSpacing/>
        <w:jc w:val="both"/>
        <w:rPr>
          <w:color w:val="000000"/>
          <w:shd w:val="clear" w:color="auto" w:fill="FFFFFF"/>
        </w:rPr>
      </w:pPr>
      <w:r w:rsidRPr="000F6844">
        <w:t>Нарушений норм процессуального закона в ходе производства по делу не допущено.</w:t>
      </w:r>
    </w:p>
    <w:p w:rsidR="008A562E" w:rsidRPr="000F6844" w:rsidP="008A562E">
      <w:pPr>
        <w:autoSpaceDE w:val="0"/>
        <w:autoSpaceDN w:val="0"/>
        <w:adjustRightInd w:val="0"/>
        <w:ind w:firstLine="567"/>
        <w:jc w:val="both"/>
      </w:pPr>
      <w:r w:rsidRPr="000F6844">
        <w:t xml:space="preserve">Оценив все доказательства в совокупности по правилам </w:t>
      </w:r>
      <w:hyperlink r:id="rId9" w:history="1">
        <w:r w:rsidRPr="000F6844">
          <w:t>ст. 26.11</w:t>
        </w:r>
      </w:hyperlink>
      <w:r w:rsidRPr="000F6844">
        <w:t xml:space="preserve"> КоАП РФ, мировой судья приходит к в</w:t>
      </w:r>
      <w:r w:rsidRPr="000F6844" w:rsidR="001D545E">
        <w:t xml:space="preserve">ыводу о совершении </w:t>
      </w:r>
      <w:r w:rsidRPr="000F6844" w:rsidR="001D545E">
        <w:t>Бурлуцким</w:t>
      </w:r>
      <w:r w:rsidRPr="000F6844" w:rsidR="001D545E">
        <w:t xml:space="preserve"> И.</w:t>
      </w:r>
      <w:r w:rsidRPr="000F6844">
        <w:t>В. правонарушения, и квалифицирует его действия по ч. 1 ст. 6.9 КоАП РФ, как потребление наркотических средств без назначения врача.</w:t>
      </w:r>
    </w:p>
    <w:p w:rsidR="008A562E" w:rsidRPr="000F6844" w:rsidP="008A562E">
      <w:pPr>
        <w:autoSpaceDE w:val="0"/>
        <w:autoSpaceDN w:val="0"/>
        <w:adjustRightInd w:val="0"/>
        <w:ind w:firstLine="708"/>
        <w:jc w:val="both"/>
      </w:pPr>
      <w:r w:rsidRPr="000F6844">
        <w:rPr>
          <w:color w:val="000000"/>
        </w:rPr>
        <w:t xml:space="preserve">Обстоятельством, смягчающим ответственность, в соответствии со ст. 4.2 КРФ об АП, </w:t>
      </w:r>
      <w:r w:rsidRPr="000F6844">
        <w:t xml:space="preserve">раскаяние лица, совершившего административное правонарушение. </w:t>
      </w:r>
    </w:p>
    <w:p w:rsidR="008A562E" w:rsidRPr="000F6844" w:rsidP="008A562E">
      <w:pPr>
        <w:autoSpaceDE w:val="0"/>
        <w:autoSpaceDN w:val="0"/>
        <w:adjustRightInd w:val="0"/>
        <w:ind w:firstLine="708"/>
        <w:jc w:val="both"/>
      </w:pPr>
      <w:r w:rsidRPr="000F6844">
        <w:t xml:space="preserve">Обстоятельств, отягчающих наказание, предусмотренным ст. 4.3 КРФ об АП </w:t>
      </w:r>
      <w:r w:rsidRPr="000F6844">
        <w:t>КРФ</w:t>
      </w:r>
      <w:r w:rsidRPr="000F6844">
        <w:t xml:space="preserve"> об АП, судом не установлено.</w:t>
      </w:r>
    </w:p>
    <w:p w:rsidR="008A562E" w:rsidRPr="000F6844" w:rsidP="008A562E">
      <w:pPr>
        <w:autoSpaceDE w:val="0"/>
        <w:autoSpaceDN w:val="0"/>
        <w:adjustRightInd w:val="0"/>
        <w:ind w:firstLine="708"/>
        <w:jc w:val="both"/>
      </w:pPr>
      <w:r w:rsidRPr="000F6844">
        <w:t xml:space="preserve">При назначении наказания, в соответствии с </w:t>
      </w:r>
      <w:r w:rsidRPr="000F6844">
        <w:t>ч</w:t>
      </w:r>
      <w:r w:rsidRPr="000F6844">
        <w:t xml:space="preserve">. 2 ст.4.1 КРФ об АП суд учитывает обстоятельства и характер совершенного правонарушения, личность лица привлекаемого к административной ответственности, его имущественное положение, обстоятельства смягчающие и отягчающие административную ответственность и, в целях предупреждения совершения новых правонарушений, считает необходимым назначить наказание  в виде административного </w:t>
      </w:r>
      <w:r w:rsidRPr="000F6844" w:rsidR="001D545E">
        <w:t>штрафа</w:t>
      </w:r>
      <w:r w:rsidRPr="000F6844">
        <w:t>.</w:t>
      </w:r>
    </w:p>
    <w:p w:rsidR="008A562E" w:rsidRPr="000F6844" w:rsidP="008A562E">
      <w:pPr>
        <w:suppressAutoHyphens/>
        <w:autoSpaceDE w:val="0"/>
        <w:autoSpaceDN w:val="0"/>
        <w:adjustRightInd w:val="0"/>
        <w:ind w:firstLine="720"/>
        <w:jc w:val="both"/>
      </w:pPr>
      <w:r w:rsidRPr="000F6844">
        <w:t xml:space="preserve">В силу «Правил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врача" утвержденных </w:t>
      </w:r>
      <w:hyperlink r:id="rId10" w:history="1">
        <w:r w:rsidRPr="000F6844">
          <w:rPr>
            <w:color w:val="0000FF"/>
          </w:rPr>
          <w:t>Постановление</w:t>
        </w:r>
      </w:hyperlink>
      <w:r w:rsidRPr="000F6844">
        <w:t>м Правительства РФ от 28.05.2014 N 484, контроль за исполнением лицом обязанности пройти лечение от наркомании</w:t>
      </w:r>
      <w:r w:rsidRPr="000F6844">
        <w:t xml:space="preserve">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hyperlink r:id="rId11" w:history="1">
        <w:r w:rsidRPr="000F6844">
          <w:rPr>
            <w:color w:val="0000FF"/>
          </w:rPr>
          <w:t>статьей 6.9.1</w:t>
        </w:r>
      </w:hyperlink>
      <w:r w:rsidRPr="000F6844">
        <w:t xml:space="preserve"> КоАП РФ.</w:t>
      </w:r>
    </w:p>
    <w:p w:rsidR="008A562E" w:rsidRPr="000F6844" w:rsidP="008A562E">
      <w:pPr>
        <w:autoSpaceDE w:val="0"/>
        <w:autoSpaceDN w:val="0"/>
        <w:adjustRightInd w:val="0"/>
        <w:ind w:firstLine="540"/>
        <w:jc w:val="both"/>
      </w:pPr>
      <w:r w:rsidRPr="000F6844">
        <w:t xml:space="preserve">Возложение обязанности пройти диагностику, профилактические мероприятия, лечение от наркомании и медицинскую и социальную реабилитацию в силу </w:t>
      </w:r>
      <w:hyperlink r:id="rId12" w:history="1">
        <w:r w:rsidRPr="000F6844">
          <w:rPr>
            <w:color w:val="0000FF"/>
          </w:rPr>
          <w:t>пункта 2.1 статьи 4.1</w:t>
        </w:r>
      </w:hyperlink>
      <w:r w:rsidRPr="000F6844">
        <w:t xml:space="preserve"> Кодекса Российской Федерации об административных правонарушениях дополнительным наказанием не является.</w:t>
      </w:r>
    </w:p>
    <w:p w:rsidR="008A562E" w:rsidRPr="000F6844" w:rsidP="008A562E">
      <w:pPr>
        <w:suppressAutoHyphens/>
        <w:autoSpaceDE w:val="0"/>
        <w:autoSpaceDN w:val="0"/>
        <w:adjustRightInd w:val="0"/>
        <w:ind w:firstLine="720"/>
        <w:jc w:val="both"/>
      </w:pPr>
      <w:r w:rsidRPr="000F6844">
        <w:t>В судебном заседании установлен факт употребления наркотических средств лицом, привлекаемым к административной ответственности, в связи с чем, имеются основания  для  возложения обязанности пройти диагностику, а при необходимости по назначению врача, профилактические мероприятия, лечение от наркомании и (или) медицинскую и (или) социальную реабилитацию, в связи с потреблением наркотических средств без назначения врача.</w:t>
      </w:r>
    </w:p>
    <w:p w:rsidR="008A562E" w:rsidRPr="000F6844" w:rsidP="008A562E">
      <w:pPr>
        <w:ind w:firstLine="708"/>
        <w:jc w:val="both"/>
        <w:rPr>
          <w:b/>
          <w:bCs/>
        </w:rPr>
      </w:pPr>
      <w:r w:rsidRPr="000F6844">
        <w:t xml:space="preserve">Руководствуясь </w:t>
      </w:r>
      <w:r w:rsidRPr="000F6844">
        <w:t>ч</w:t>
      </w:r>
      <w:r w:rsidRPr="000F6844">
        <w:t xml:space="preserve">. 1 ст. 6.9, ст. 29.10 Кодекса Российской Федерации об административных правонарушениях», мировой судья </w:t>
      </w:r>
    </w:p>
    <w:p w:rsidR="008A562E" w:rsidRPr="000F6844" w:rsidP="008A562E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8A562E" w:rsidRPr="000F6844" w:rsidP="008A562E">
      <w:pPr>
        <w:ind w:firstLine="709"/>
        <w:jc w:val="center"/>
      </w:pPr>
      <w:r w:rsidRPr="000F6844">
        <w:t>постановил:</w:t>
      </w:r>
    </w:p>
    <w:p w:rsidR="008A562E" w:rsidRPr="000F6844" w:rsidP="008A562E">
      <w:pPr>
        <w:ind w:firstLine="709"/>
        <w:jc w:val="both"/>
      </w:pPr>
    </w:p>
    <w:p w:rsidR="001D545E" w:rsidRPr="000F6844" w:rsidP="008A562E">
      <w:pPr>
        <w:ind w:firstLine="709"/>
        <w:jc w:val="both"/>
      </w:pPr>
      <w:r w:rsidRPr="000F6844">
        <w:t xml:space="preserve">признать </w:t>
      </w:r>
      <w:r w:rsidRPr="000F6844">
        <w:t>Бурлуцкого</w:t>
      </w:r>
      <w:r w:rsidRPr="000F6844">
        <w:t xml:space="preserve"> И</w:t>
      </w:r>
      <w:r w:rsidR="002D23B0">
        <w:t>*</w:t>
      </w:r>
      <w:r w:rsidRPr="000F6844">
        <w:t>В</w:t>
      </w:r>
      <w:r w:rsidR="002D23B0">
        <w:t>*</w:t>
      </w:r>
      <w:r w:rsidRPr="000F6844">
        <w:t xml:space="preserve"> виновным в совершении правонарушения, предусмотренного ч. 1 ст. 6.9 Кодекса Российской Федерации об Административных правонарушениях и подвергнуть административному наказанию в виде административного </w:t>
      </w:r>
      <w:r w:rsidRPr="000F6844">
        <w:t>штрафа в размере 4000 (четыре тысячи) рублей.</w:t>
      </w:r>
    </w:p>
    <w:p w:rsidR="001D545E" w:rsidRPr="000F6844" w:rsidP="001D545E">
      <w:pPr>
        <w:ind w:firstLine="709"/>
        <w:jc w:val="both"/>
        <w:rPr>
          <w:color w:val="FF0000"/>
        </w:rPr>
      </w:pPr>
      <w:r w:rsidRPr="000F6844">
        <w:t xml:space="preserve">Получателем платежа является УФК по Ставропольскому краю </w:t>
      </w:r>
      <w:r w:rsidR="002D23B0">
        <w:t>*</w:t>
      </w:r>
    </w:p>
    <w:p w:rsidR="001D545E" w:rsidRPr="000F6844" w:rsidP="001D545E">
      <w:pPr>
        <w:ind w:firstLine="709"/>
        <w:jc w:val="both"/>
      </w:pPr>
      <w:r w:rsidRPr="000F6844">
        <w:t xml:space="preserve">Разъяснить, что: в  соответствии с частью 1 статьи 32.2 Кодекса Российской Федерации об Административных правонарушениях  административный штраф должен быть уплачен лицом, привлеченным  к  административной ответственности, не позднее шестидесяти дней со дня вступления постановления о наложении административного штрафа в законную силу; в случае неуплаты административного штрафа в срок,  предусмотренный Кодекса Российской Федерации об Административных правонарушениях,  лицо, подвергнутое наказанию в виде штрафа, будет привлечено к административной ответственности по части 1 статьи 20.25 Кодекса Российской Федерации об Административных правонарушениях;  квитанцию об оплате штрафа не позднее 60-дневного срока со дня вступления постановления в законную силу представить в судебный участок № 2 Благодарненского района Ставропольского края. </w:t>
      </w:r>
    </w:p>
    <w:p w:rsidR="000F6844" w:rsidRPr="000F6844" w:rsidP="000F6844">
      <w:pPr>
        <w:ind w:firstLine="709"/>
        <w:jc w:val="both"/>
      </w:pPr>
      <w:r w:rsidRPr="000F6844">
        <w:t xml:space="preserve">Возложить на </w:t>
      </w:r>
      <w:r w:rsidRPr="000F6844">
        <w:t>Бурлуцкого</w:t>
      </w:r>
      <w:r w:rsidRPr="000F6844">
        <w:t xml:space="preserve"> Ивана Васильевича обязанность в течение 10 дней со дня вступления постановления в законную силу, пройти диагностику и профилактические мероприятия лечение от наркомании и (или) медицинскую и (или) социальную реабилитацию в связи с потреблением наркотических средств или психотропных веществ в МУЗ «Благодарненская центральная районная больница» у врача нарколога. </w:t>
      </w:r>
    </w:p>
    <w:p w:rsidR="000F6844" w:rsidRPr="000F6844" w:rsidP="000F6844">
      <w:pPr>
        <w:ind w:firstLine="709"/>
        <w:jc w:val="both"/>
      </w:pPr>
      <w:r w:rsidRPr="000F6844">
        <w:t xml:space="preserve">Явиться к врачу наркологу в ГБУЗ СК «Благодарненская районная больница», по адресу: ул. </w:t>
      </w:r>
      <w:r w:rsidR="002D23B0">
        <w:t>*</w:t>
      </w:r>
      <w:r w:rsidRPr="000F6844">
        <w:t xml:space="preserve"> г. </w:t>
      </w:r>
      <w:r w:rsidRPr="000F6844">
        <w:t>Благодарный</w:t>
      </w:r>
      <w:r w:rsidRPr="000F6844">
        <w:t xml:space="preserve"> Благодарненского района Ставропольского края, для прохождения диагностики.</w:t>
      </w:r>
    </w:p>
    <w:p w:rsidR="001D545E" w:rsidRPr="000F6844" w:rsidP="001D545E">
      <w:pPr>
        <w:ind w:firstLine="709"/>
        <w:jc w:val="both"/>
      </w:pPr>
      <w:r w:rsidRPr="000F6844">
        <w:t xml:space="preserve">Постановление может быть обжаловано в апелляционном порядке в Благодарненский районный суд Ставропольского края в течение десяти суток со дня получения копии постановления через мирового судью судебного участка № 2 Благодарненский района Ставропольского края. </w:t>
      </w:r>
    </w:p>
    <w:p w:rsidR="001D545E" w:rsidRPr="000F6844" w:rsidP="001D545E">
      <w:pPr>
        <w:ind w:firstLine="709"/>
        <w:jc w:val="both"/>
      </w:pPr>
    </w:p>
    <w:tbl>
      <w:tblPr>
        <w:tblW w:w="0" w:type="auto"/>
        <w:tblLook w:val="04A0"/>
      </w:tblPr>
      <w:tblGrid>
        <w:gridCol w:w="4321"/>
        <w:gridCol w:w="5143"/>
      </w:tblGrid>
      <w:tr w:rsidTr="00BB7CDE">
        <w:tblPrEx>
          <w:tblW w:w="0" w:type="auto"/>
          <w:tblLook w:val="04A0"/>
        </w:tblPrEx>
        <w:tc>
          <w:tcPr>
            <w:tcW w:w="4321" w:type="dxa"/>
          </w:tcPr>
          <w:p w:rsidR="001D545E" w:rsidRPr="000F6844" w:rsidP="001D545E">
            <w:pPr>
              <w:suppressAutoHyphens/>
              <w:jc w:val="both"/>
            </w:pPr>
            <w:r w:rsidRPr="000F6844">
              <w:t>Мировой судья</w:t>
            </w:r>
          </w:p>
        </w:tc>
        <w:tc>
          <w:tcPr>
            <w:tcW w:w="5143" w:type="dxa"/>
          </w:tcPr>
          <w:p w:rsidR="001D545E" w:rsidRPr="000F6844" w:rsidP="001D545E">
            <w:pPr>
              <w:suppressAutoHyphens/>
              <w:ind w:firstLine="709"/>
              <w:jc w:val="right"/>
            </w:pPr>
            <w:r w:rsidRPr="000F6844">
              <w:t xml:space="preserve">                             О.С. Зуева</w:t>
            </w:r>
          </w:p>
        </w:tc>
      </w:tr>
    </w:tbl>
    <w:p w:rsidR="001D545E" w:rsidRPr="000F6844" w:rsidP="001D545E">
      <w:pPr>
        <w:suppressAutoHyphens/>
        <w:ind w:firstLine="709"/>
        <w:jc w:val="both"/>
      </w:pPr>
    </w:p>
    <w:p w:rsidR="008A562E" w:rsidRPr="000F6844" w:rsidP="008A562E">
      <w:pPr>
        <w:ind w:firstLine="709"/>
        <w:jc w:val="both"/>
        <w:rPr>
          <w:color w:val="FF0000"/>
        </w:rPr>
      </w:pPr>
    </w:p>
    <w:p w:rsidR="001D545E" w:rsidRPr="000F6844" w:rsidP="008A562E">
      <w:pPr>
        <w:ind w:firstLine="709"/>
        <w:jc w:val="both"/>
        <w:rPr>
          <w:color w:val="FF0000"/>
        </w:rPr>
      </w:pPr>
    </w:p>
    <w:p w:rsidR="001D545E" w:rsidRPr="000F6844" w:rsidP="008A562E">
      <w:pPr>
        <w:ind w:firstLine="709"/>
        <w:jc w:val="both"/>
        <w:rPr>
          <w:color w:val="FF0000"/>
        </w:rPr>
      </w:pPr>
    </w:p>
    <w:p w:rsidR="002D23B0" w:rsidRPr="008B60E5" w:rsidP="002D23B0">
      <w:r w:rsidRPr="008B60E5">
        <w:t>«Согласовано»</w:t>
      </w:r>
    </w:p>
    <w:p w:rsidR="002D23B0" w:rsidRPr="008B60E5" w:rsidP="002D23B0">
      <w:r w:rsidRPr="008B60E5">
        <w:t>Мировой судья судебного участка №2</w:t>
      </w:r>
    </w:p>
    <w:p w:rsidR="002D23B0" w:rsidRPr="008B60E5" w:rsidP="002D23B0">
      <w:r w:rsidRPr="008B60E5">
        <w:t>Благодарненского района Ставропольского края</w:t>
      </w:r>
    </w:p>
    <w:p w:rsidR="002D23B0" w:rsidRPr="008B60E5" w:rsidP="002D23B0">
      <w:pPr>
        <w:suppressAutoHyphens/>
        <w:autoSpaceDE w:val="0"/>
        <w:autoSpaceDN w:val="0"/>
        <w:adjustRightInd w:val="0"/>
        <w:ind w:firstLine="709"/>
        <w:jc w:val="both"/>
      </w:pPr>
      <w:r w:rsidRPr="008B60E5">
        <w:t xml:space="preserve">               О.С. Зуева</w:t>
      </w:r>
    </w:p>
    <w:p w:rsidR="002D23B0" w:rsidRPr="00E56779" w:rsidP="002D23B0"/>
    <w:p w:rsidR="001D545E" w:rsidRPr="000F6844" w:rsidP="008A562E">
      <w:pPr>
        <w:ind w:firstLine="709"/>
        <w:jc w:val="both"/>
        <w:rPr>
          <w:color w:val="FF0000"/>
        </w:rPr>
      </w:pPr>
    </w:p>
    <w:sectPr w:rsidSect="000F6844">
      <w:footerReference w:type="even" r:id="rId13"/>
      <w:footerReference w:type="default" r:id="rId14"/>
      <w:pgSz w:w="11906" w:h="16838"/>
      <w:pgMar w:top="992" w:right="70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787" w:rsidP="002754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53787" w:rsidP="002754B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787" w:rsidP="002754B5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DD6804"/>
    <w:rsid w:val="000040A9"/>
    <w:rsid w:val="000065D4"/>
    <w:rsid w:val="00006939"/>
    <w:rsid w:val="000072BB"/>
    <w:rsid w:val="0000744A"/>
    <w:rsid w:val="00010AEF"/>
    <w:rsid w:val="00010F80"/>
    <w:rsid w:val="000113DB"/>
    <w:rsid w:val="000122C1"/>
    <w:rsid w:val="00013097"/>
    <w:rsid w:val="0001585B"/>
    <w:rsid w:val="00025243"/>
    <w:rsid w:val="00025CB9"/>
    <w:rsid w:val="0003006F"/>
    <w:rsid w:val="0003097E"/>
    <w:rsid w:val="00033606"/>
    <w:rsid w:val="00033EE0"/>
    <w:rsid w:val="000353CA"/>
    <w:rsid w:val="00036961"/>
    <w:rsid w:val="00037282"/>
    <w:rsid w:val="000375C4"/>
    <w:rsid w:val="00041C28"/>
    <w:rsid w:val="00041C3F"/>
    <w:rsid w:val="00041EDA"/>
    <w:rsid w:val="00043CA9"/>
    <w:rsid w:val="0004755C"/>
    <w:rsid w:val="00050951"/>
    <w:rsid w:val="00053E4B"/>
    <w:rsid w:val="0005638B"/>
    <w:rsid w:val="00061279"/>
    <w:rsid w:val="00063EFB"/>
    <w:rsid w:val="0006402E"/>
    <w:rsid w:val="00065669"/>
    <w:rsid w:val="000657ED"/>
    <w:rsid w:val="000659C1"/>
    <w:rsid w:val="000713E2"/>
    <w:rsid w:val="00074744"/>
    <w:rsid w:val="00075F7F"/>
    <w:rsid w:val="000777C0"/>
    <w:rsid w:val="000800E3"/>
    <w:rsid w:val="00081850"/>
    <w:rsid w:val="00083F2B"/>
    <w:rsid w:val="0008438B"/>
    <w:rsid w:val="000844C1"/>
    <w:rsid w:val="00084A74"/>
    <w:rsid w:val="00090C1A"/>
    <w:rsid w:val="00090FCD"/>
    <w:rsid w:val="0009217F"/>
    <w:rsid w:val="000934C1"/>
    <w:rsid w:val="00094E2D"/>
    <w:rsid w:val="00095414"/>
    <w:rsid w:val="0009576E"/>
    <w:rsid w:val="00095A84"/>
    <w:rsid w:val="00096448"/>
    <w:rsid w:val="00097327"/>
    <w:rsid w:val="000A093E"/>
    <w:rsid w:val="000A149B"/>
    <w:rsid w:val="000A2524"/>
    <w:rsid w:val="000A29A1"/>
    <w:rsid w:val="000A574B"/>
    <w:rsid w:val="000B3F1B"/>
    <w:rsid w:val="000B408C"/>
    <w:rsid w:val="000B778B"/>
    <w:rsid w:val="000B7EE0"/>
    <w:rsid w:val="000C0039"/>
    <w:rsid w:val="000C0381"/>
    <w:rsid w:val="000C2E01"/>
    <w:rsid w:val="000C5135"/>
    <w:rsid w:val="000C62C0"/>
    <w:rsid w:val="000D0951"/>
    <w:rsid w:val="000D0AC6"/>
    <w:rsid w:val="000D572B"/>
    <w:rsid w:val="000D6174"/>
    <w:rsid w:val="000D671C"/>
    <w:rsid w:val="000D702A"/>
    <w:rsid w:val="000D7CC3"/>
    <w:rsid w:val="000E0DA6"/>
    <w:rsid w:val="000E2122"/>
    <w:rsid w:val="000E2F65"/>
    <w:rsid w:val="000E66C7"/>
    <w:rsid w:val="000F3B65"/>
    <w:rsid w:val="000F6844"/>
    <w:rsid w:val="00103CA7"/>
    <w:rsid w:val="00107523"/>
    <w:rsid w:val="0011067C"/>
    <w:rsid w:val="0011192A"/>
    <w:rsid w:val="00116A78"/>
    <w:rsid w:val="00121B5D"/>
    <w:rsid w:val="001225DF"/>
    <w:rsid w:val="0012291A"/>
    <w:rsid w:val="00123F28"/>
    <w:rsid w:val="00131DFE"/>
    <w:rsid w:val="001329B5"/>
    <w:rsid w:val="0013368F"/>
    <w:rsid w:val="00137D35"/>
    <w:rsid w:val="00140059"/>
    <w:rsid w:val="00141A42"/>
    <w:rsid w:val="00151551"/>
    <w:rsid w:val="00154DBC"/>
    <w:rsid w:val="0016440D"/>
    <w:rsid w:val="00167505"/>
    <w:rsid w:val="00167F9E"/>
    <w:rsid w:val="00170394"/>
    <w:rsid w:val="001704CD"/>
    <w:rsid w:val="0017129D"/>
    <w:rsid w:val="001716FC"/>
    <w:rsid w:val="001717E1"/>
    <w:rsid w:val="00171E48"/>
    <w:rsid w:val="001728BD"/>
    <w:rsid w:val="00173DB3"/>
    <w:rsid w:val="00174300"/>
    <w:rsid w:val="001748C3"/>
    <w:rsid w:val="00174CB5"/>
    <w:rsid w:val="00180616"/>
    <w:rsid w:val="001807AE"/>
    <w:rsid w:val="00180B46"/>
    <w:rsid w:val="00181184"/>
    <w:rsid w:val="00184CE6"/>
    <w:rsid w:val="00185CF1"/>
    <w:rsid w:val="00186D87"/>
    <w:rsid w:val="001931B0"/>
    <w:rsid w:val="001932EB"/>
    <w:rsid w:val="00194A87"/>
    <w:rsid w:val="00196BD3"/>
    <w:rsid w:val="001A39D3"/>
    <w:rsid w:val="001A4113"/>
    <w:rsid w:val="001A46E4"/>
    <w:rsid w:val="001B39A5"/>
    <w:rsid w:val="001B7C72"/>
    <w:rsid w:val="001C4430"/>
    <w:rsid w:val="001C4485"/>
    <w:rsid w:val="001C47E8"/>
    <w:rsid w:val="001C5FFE"/>
    <w:rsid w:val="001C70AC"/>
    <w:rsid w:val="001D2E6C"/>
    <w:rsid w:val="001D545E"/>
    <w:rsid w:val="001D64C8"/>
    <w:rsid w:val="001D65F5"/>
    <w:rsid w:val="001E2B7A"/>
    <w:rsid w:val="001E3B18"/>
    <w:rsid w:val="001E5595"/>
    <w:rsid w:val="001E6AC7"/>
    <w:rsid w:val="001F0A47"/>
    <w:rsid w:val="001F1439"/>
    <w:rsid w:val="001F4555"/>
    <w:rsid w:val="001F56C2"/>
    <w:rsid w:val="001F7D67"/>
    <w:rsid w:val="00205E62"/>
    <w:rsid w:val="0020688B"/>
    <w:rsid w:val="0020758E"/>
    <w:rsid w:val="00207B14"/>
    <w:rsid w:val="002148F9"/>
    <w:rsid w:val="00214F2E"/>
    <w:rsid w:val="00221A2F"/>
    <w:rsid w:val="00223A5A"/>
    <w:rsid w:val="002352FD"/>
    <w:rsid w:val="002359E3"/>
    <w:rsid w:val="002401C7"/>
    <w:rsid w:val="00242334"/>
    <w:rsid w:val="00243B16"/>
    <w:rsid w:val="002505B2"/>
    <w:rsid w:val="00250B2E"/>
    <w:rsid w:val="002515E3"/>
    <w:rsid w:val="0025392C"/>
    <w:rsid w:val="00254518"/>
    <w:rsid w:val="00255226"/>
    <w:rsid w:val="00255767"/>
    <w:rsid w:val="00257E5B"/>
    <w:rsid w:val="00260AE7"/>
    <w:rsid w:val="002616E6"/>
    <w:rsid w:val="00261D13"/>
    <w:rsid w:val="00264C68"/>
    <w:rsid w:val="0026644F"/>
    <w:rsid w:val="002667B4"/>
    <w:rsid w:val="0027256C"/>
    <w:rsid w:val="002754B5"/>
    <w:rsid w:val="002804F5"/>
    <w:rsid w:val="00282AC9"/>
    <w:rsid w:val="00283CC8"/>
    <w:rsid w:val="00287C08"/>
    <w:rsid w:val="00293807"/>
    <w:rsid w:val="002942F1"/>
    <w:rsid w:val="002946DD"/>
    <w:rsid w:val="002955FD"/>
    <w:rsid w:val="00296579"/>
    <w:rsid w:val="00296CF1"/>
    <w:rsid w:val="002A0BDF"/>
    <w:rsid w:val="002A273A"/>
    <w:rsid w:val="002A28CF"/>
    <w:rsid w:val="002A34D9"/>
    <w:rsid w:val="002A3530"/>
    <w:rsid w:val="002A6BBD"/>
    <w:rsid w:val="002A7629"/>
    <w:rsid w:val="002B290D"/>
    <w:rsid w:val="002B29CC"/>
    <w:rsid w:val="002B2A0F"/>
    <w:rsid w:val="002B35EE"/>
    <w:rsid w:val="002B41D8"/>
    <w:rsid w:val="002B4988"/>
    <w:rsid w:val="002B5FA2"/>
    <w:rsid w:val="002B7E63"/>
    <w:rsid w:val="002C3B9D"/>
    <w:rsid w:val="002C50CE"/>
    <w:rsid w:val="002C52DB"/>
    <w:rsid w:val="002C5463"/>
    <w:rsid w:val="002C5615"/>
    <w:rsid w:val="002C73EC"/>
    <w:rsid w:val="002C744C"/>
    <w:rsid w:val="002C7F70"/>
    <w:rsid w:val="002D23B0"/>
    <w:rsid w:val="002D362D"/>
    <w:rsid w:val="002D4EE9"/>
    <w:rsid w:val="002D5224"/>
    <w:rsid w:val="002D6323"/>
    <w:rsid w:val="002D6418"/>
    <w:rsid w:val="002E0455"/>
    <w:rsid w:val="002F27F5"/>
    <w:rsid w:val="002F2C8D"/>
    <w:rsid w:val="002F5E35"/>
    <w:rsid w:val="002F64B9"/>
    <w:rsid w:val="002F6F30"/>
    <w:rsid w:val="00300D94"/>
    <w:rsid w:val="00302C26"/>
    <w:rsid w:val="003040D7"/>
    <w:rsid w:val="003043A8"/>
    <w:rsid w:val="00304A51"/>
    <w:rsid w:val="00305942"/>
    <w:rsid w:val="003070E8"/>
    <w:rsid w:val="00313EE7"/>
    <w:rsid w:val="00314475"/>
    <w:rsid w:val="003234AE"/>
    <w:rsid w:val="00324B66"/>
    <w:rsid w:val="0033205C"/>
    <w:rsid w:val="00332A01"/>
    <w:rsid w:val="003360BB"/>
    <w:rsid w:val="00341832"/>
    <w:rsid w:val="00346681"/>
    <w:rsid w:val="00346AB7"/>
    <w:rsid w:val="003472DD"/>
    <w:rsid w:val="00350B2C"/>
    <w:rsid w:val="00351122"/>
    <w:rsid w:val="00351125"/>
    <w:rsid w:val="00353A90"/>
    <w:rsid w:val="00353CB0"/>
    <w:rsid w:val="00354310"/>
    <w:rsid w:val="003563CC"/>
    <w:rsid w:val="0035640A"/>
    <w:rsid w:val="003576FA"/>
    <w:rsid w:val="00360EE5"/>
    <w:rsid w:val="00362C04"/>
    <w:rsid w:val="0036466E"/>
    <w:rsid w:val="00365E85"/>
    <w:rsid w:val="00366D1F"/>
    <w:rsid w:val="00367538"/>
    <w:rsid w:val="00371B66"/>
    <w:rsid w:val="00371FA2"/>
    <w:rsid w:val="00373771"/>
    <w:rsid w:val="003761C7"/>
    <w:rsid w:val="003773C1"/>
    <w:rsid w:val="003801E6"/>
    <w:rsid w:val="003844ED"/>
    <w:rsid w:val="0039023B"/>
    <w:rsid w:val="00390A87"/>
    <w:rsid w:val="00390BB9"/>
    <w:rsid w:val="00392637"/>
    <w:rsid w:val="00396CF7"/>
    <w:rsid w:val="003A09B3"/>
    <w:rsid w:val="003A235B"/>
    <w:rsid w:val="003A2514"/>
    <w:rsid w:val="003A32C2"/>
    <w:rsid w:val="003A44A9"/>
    <w:rsid w:val="003A6522"/>
    <w:rsid w:val="003B150F"/>
    <w:rsid w:val="003B20B7"/>
    <w:rsid w:val="003B36D6"/>
    <w:rsid w:val="003B542A"/>
    <w:rsid w:val="003C0980"/>
    <w:rsid w:val="003C21A2"/>
    <w:rsid w:val="003C249E"/>
    <w:rsid w:val="003C3B2B"/>
    <w:rsid w:val="003C6154"/>
    <w:rsid w:val="003C6EBD"/>
    <w:rsid w:val="003C7021"/>
    <w:rsid w:val="003C7ADD"/>
    <w:rsid w:val="003D0F28"/>
    <w:rsid w:val="003D1850"/>
    <w:rsid w:val="003D2BEB"/>
    <w:rsid w:val="003D33F6"/>
    <w:rsid w:val="003D34CD"/>
    <w:rsid w:val="003D40FE"/>
    <w:rsid w:val="003D6335"/>
    <w:rsid w:val="003E2540"/>
    <w:rsid w:val="003E5773"/>
    <w:rsid w:val="003E71EC"/>
    <w:rsid w:val="003F028B"/>
    <w:rsid w:val="003F0DAA"/>
    <w:rsid w:val="003F2D1C"/>
    <w:rsid w:val="003F712E"/>
    <w:rsid w:val="00400F71"/>
    <w:rsid w:val="00401982"/>
    <w:rsid w:val="00402EE9"/>
    <w:rsid w:val="004033A5"/>
    <w:rsid w:val="00407FFA"/>
    <w:rsid w:val="0041099E"/>
    <w:rsid w:val="00410AD5"/>
    <w:rsid w:val="00411AF1"/>
    <w:rsid w:val="00413E08"/>
    <w:rsid w:val="004157BA"/>
    <w:rsid w:val="00422AC3"/>
    <w:rsid w:val="00423F6A"/>
    <w:rsid w:val="00424E6B"/>
    <w:rsid w:val="004256D4"/>
    <w:rsid w:val="00431A04"/>
    <w:rsid w:val="00431E1D"/>
    <w:rsid w:val="00431FB4"/>
    <w:rsid w:val="00432566"/>
    <w:rsid w:val="00434205"/>
    <w:rsid w:val="00435329"/>
    <w:rsid w:val="0043693A"/>
    <w:rsid w:val="004424A8"/>
    <w:rsid w:val="00442738"/>
    <w:rsid w:val="00444F08"/>
    <w:rsid w:val="004456AF"/>
    <w:rsid w:val="004459FA"/>
    <w:rsid w:val="0045041C"/>
    <w:rsid w:val="0045050D"/>
    <w:rsid w:val="00451115"/>
    <w:rsid w:val="00451122"/>
    <w:rsid w:val="004512F8"/>
    <w:rsid w:val="0045169F"/>
    <w:rsid w:val="004540A8"/>
    <w:rsid w:val="0045549B"/>
    <w:rsid w:val="00455822"/>
    <w:rsid w:val="00456F46"/>
    <w:rsid w:val="00460F3C"/>
    <w:rsid w:val="00461EEB"/>
    <w:rsid w:val="004650B0"/>
    <w:rsid w:val="0046799F"/>
    <w:rsid w:val="004706DF"/>
    <w:rsid w:val="00473FB1"/>
    <w:rsid w:val="00477C22"/>
    <w:rsid w:val="004810FA"/>
    <w:rsid w:val="00482FFA"/>
    <w:rsid w:val="00490DF2"/>
    <w:rsid w:val="004927A5"/>
    <w:rsid w:val="00496687"/>
    <w:rsid w:val="0049776A"/>
    <w:rsid w:val="004A0B5A"/>
    <w:rsid w:val="004A1F91"/>
    <w:rsid w:val="004A2B0D"/>
    <w:rsid w:val="004A319C"/>
    <w:rsid w:val="004A5632"/>
    <w:rsid w:val="004A6CDB"/>
    <w:rsid w:val="004B55E6"/>
    <w:rsid w:val="004B59DD"/>
    <w:rsid w:val="004C0F4B"/>
    <w:rsid w:val="004C1126"/>
    <w:rsid w:val="004C47CA"/>
    <w:rsid w:val="004C6437"/>
    <w:rsid w:val="004C74DA"/>
    <w:rsid w:val="004C7858"/>
    <w:rsid w:val="004C7C2F"/>
    <w:rsid w:val="004C7F25"/>
    <w:rsid w:val="004D0337"/>
    <w:rsid w:val="004D0D21"/>
    <w:rsid w:val="004E100C"/>
    <w:rsid w:val="004E2072"/>
    <w:rsid w:val="004E43B7"/>
    <w:rsid w:val="004E482D"/>
    <w:rsid w:val="004E5B42"/>
    <w:rsid w:val="004E5EA6"/>
    <w:rsid w:val="004F3A78"/>
    <w:rsid w:val="004F62EF"/>
    <w:rsid w:val="005018E4"/>
    <w:rsid w:val="00503B7F"/>
    <w:rsid w:val="00504325"/>
    <w:rsid w:val="00507534"/>
    <w:rsid w:val="00507A0A"/>
    <w:rsid w:val="00517E18"/>
    <w:rsid w:val="0052049C"/>
    <w:rsid w:val="00524AC2"/>
    <w:rsid w:val="005254DD"/>
    <w:rsid w:val="005273F1"/>
    <w:rsid w:val="005301D8"/>
    <w:rsid w:val="005309F6"/>
    <w:rsid w:val="00533AA3"/>
    <w:rsid w:val="0053531C"/>
    <w:rsid w:val="00535B18"/>
    <w:rsid w:val="00541204"/>
    <w:rsid w:val="005418C3"/>
    <w:rsid w:val="00545B75"/>
    <w:rsid w:val="00545D47"/>
    <w:rsid w:val="005472FB"/>
    <w:rsid w:val="00553E85"/>
    <w:rsid w:val="00560FD0"/>
    <w:rsid w:val="0056675B"/>
    <w:rsid w:val="00570FF1"/>
    <w:rsid w:val="005741D8"/>
    <w:rsid w:val="00575A9B"/>
    <w:rsid w:val="00575F56"/>
    <w:rsid w:val="0057718A"/>
    <w:rsid w:val="005779B1"/>
    <w:rsid w:val="00580BE9"/>
    <w:rsid w:val="00581285"/>
    <w:rsid w:val="00581D19"/>
    <w:rsid w:val="0058320F"/>
    <w:rsid w:val="005846DA"/>
    <w:rsid w:val="0058482C"/>
    <w:rsid w:val="005860FA"/>
    <w:rsid w:val="0058789F"/>
    <w:rsid w:val="00591FC6"/>
    <w:rsid w:val="0059239A"/>
    <w:rsid w:val="005924A8"/>
    <w:rsid w:val="005925CF"/>
    <w:rsid w:val="00592D50"/>
    <w:rsid w:val="00594DBE"/>
    <w:rsid w:val="00594E40"/>
    <w:rsid w:val="005960F6"/>
    <w:rsid w:val="005975D8"/>
    <w:rsid w:val="005A3ADC"/>
    <w:rsid w:val="005A43D4"/>
    <w:rsid w:val="005A4995"/>
    <w:rsid w:val="005A49E3"/>
    <w:rsid w:val="005B02EF"/>
    <w:rsid w:val="005B03CB"/>
    <w:rsid w:val="005B31A5"/>
    <w:rsid w:val="005B5A9D"/>
    <w:rsid w:val="005B7468"/>
    <w:rsid w:val="005C291F"/>
    <w:rsid w:val="005C3135"/>
    <w:rsid w:val="005C755D"/>
    <w:rsid w:val="005C7B44"/>
    <w:rsid w:val="005D18A2"/>
    <w:rsid w:val="005D32DA"/>
    <w:rsid w:val="005D416D"/>
    <w:rsid w:val="005D4809"/>
    <w:rsid w:val="005D6455"/>
    <w:rsid w:val="005D6AF2"/>
    <w:rsid w:val="005E2C15"/>
    <w:rsid w:val="005E5A9D"/>
    <w:rsid w:val="005E7B0B"/>
    <w:rsid w:val="005F0337"/>
    <w:rsid w:val="005F23CB"/>
    <w:rsid w:val="005F2B6F"/>
    <w:rsid w:val="00600441"/>
    <w:rsid w:val="00611DCE"/>
    <w:rsid w:val="00612F56"/>
    <w:rsid w:val="00613EB8"/>
    <w:rsid w:val="0061462A"/>
    <w:rsid w:val="00614D11"/>
    <w:rsid w:val="00617953"/>
    <w:rsid w:val="00620A63"/>
    <w:rsid w:val="0062118C"/>
    <w:rsid w:val="00622548"/>
    <w:rsid w:val="00622FEA"/>
    <w:rsid w:val="00627EF8"/>
    <w:rsid w:val="00631FE3"/>
    <w:rsid w:val="006322E5"/>
    <w:rsid w:val="0063270F"/>
    <w:rsid w:val="00634886"/>
    <w:rsid w:val="006355AE"/>
    <w:rsid w:val="00637B05"/>
    <w:rsid w:val="00640888"/>
    <w:rsid w:val="006448B3"/>
    <w:rsid w:val="0064570F"/>
    <w:rsid w:val="00646593"/>
    <w:rsid w:val="00646BDC"/>
    <w:rsid w:val="006513ED"/>
    <w:rsid w:val="00652EC9"/>
    <w:rsid w:val="00652F53"/>
    <w:rsid w:val="006531F1"/>
    <w:rsid w:val="0066280F"/>
    <w:rsid w:val="00663093"/>
    <w:rsid w:val="006674C1"/>
    <w:rsid w:val="00670E18"/>
    <w:rsid w:val="006736E6"/>
    <w:rsid w:val="00676033"/>
    <w:rsid w:val="00676ED0"/>
    <w:rsid w:val="00676F74"/>
    <w:rsid w:val="0067717F"/>
    <w:rsid w:val="006877F9"/>
    <w:rsid w:val="006906EE"/>
    <w:rsid w:val="00690B00"/>
    <w:rsid w:val="00690FFA"/>
    <w:rsid w:val="00691090"/>
    <w:rsid w:val="00692988"/>
    <w:rsid w:val="00693F59"/>
    <w:rsid w:val="00694FF8"/>
    <w:rsid w:val="00695C1E"/>
    <w:rsid w:val="006962AE"/>
    <w:rsid w:val="00696A83"/>
    <w:rsid w:val="006970EF"/>
    <w:rsid w:val="006973C3"/>
    <w:rsid w:val="006974CD"/>
    <w:rsid w:val="006A17EE"/>
    <w:rsid w:val="006A19E1"/>
    <w:rsid w:val="006A1C64"/>
    <w:rsid w:val="006A1D87"/>
    <w:rsid w:val="006A255A"/>
    <w:rsid w:val="006A3823"/>
    <w:rsid w:val="006A4F13"/>
    <w:rsid w:val="006A6416"/>
    <w:rsid w:val="006A6E60"/>
    <w:rsid w:val="006A76B1"/>
    <w:rsid w:val="006A7AC8"/>
    <w:rsid w:val="006B082A"/>
    <w:rsid w:val="006B1C78"/>
    <w:rsid w:val="006B53D9"/>
    <w:rsid w:val="006B54CD"/>
    <w:rsid w:val="006B72BF"/>
    <w:rsid w:val="006C00DF"/>
    <w:rsid w:val="006C206E"/>
    <w:rsid w:val="006C22C7"/>
    <w:rsid w:val="006C2518"/>
    <w:rsid w:val="006C4602"/>
    <w:rsid w:val="006C5EF7"/>
    <w:rsid w:val="006C6D38"/>
    <w:rsid w:val="006C7258"/>
    <w:rsid w:val="006C7C2F"/>
    <w:rsid w:val="006D7C7A"/>
    <w:rsid w:val="006D7CE3"/>
    <w:rsid w:val="006E0ABF"/>
    <w:rsid w:val="006E0BD0"/>
    <w:rsid w:val="006E46A8"/>
    <w:rsid w:val="006E63B0"/>
    <w:rsid w:val="006E714F"/>
    <w:rsid w:val="006F0CA5"/>
    <w:rsid w:val="006F17DA"/>
    <w:rsid w:val="006F1D48"/>
    <w:rsid w:val="006F2714"/>
    <w:rsid w:val="006F5700"/>
    <w:rsid w:val="006F5B98"/>
    <w:rsid w:val="006F701E"/>
    <w:rsid w:val="0070201D"/>
    <w:rsid w:val="00704541"/>
    <w:rsid w:val="00704E0A"/>
    <w:rsid w:val="00706873"/>
    <w:rsid w:val="00711F66"/>
    <w:rsid w:val="007163FA"/>
    <w:rsid w:val="00717675"/>
    <w:rsid w:val="0071787A"/>
    <w:rsid w:val="00720191"/>
    <w:rsid w:val="00720AA8"/>
    <w:rsid w:val="00721D58"/>
    <w:rsid w:val="0072289A"/>
    <w:rsid w:val="00724981"/>
    <w:rsid w:val="00726A3E"/>
    <w:rsid w:val="00730E8B"/>
    <w:rsid w:val="00731A4A"/>
    <w:rsid w:val="0074221E"/>
    <w:rsid w:val="007427C3"/>
    <w:rsid w:val="007446D9"/>
    <w:rsid w:val="00744A89"/>
    <w:rsid w:val="00747610"/>
    <w:rsid w:val="00750BBB"/>
    <w:rsid w:val="00750D2D"/>
    <w:rsid w:val="0075197E"/>
    <w:rsid w:val="007552A3"/>
    <w:rsid w:val="00755EE9"/>
    <w:rsid w:val="007576B7"/>
    <w:rsid w:val="00763C12"/>
    <w:rsid w:val="00765412"/>
    <w:rsid w:val="00766D3C"/>
    <w:rsid w:val="00767E86"/>
    <w:rsid w:val="00770A4E"/>
    <w:rsid w:val="007734E1"/>
    <w:rsid w:val="00775689"/>
    <w:rsid w:val="00775AF8"/>
    <w:rsid w:val="00776220"/>
    <w:rsid w:val="0077676A"/>
    <w:rsid w:val="00776908"/>
    <w:rsid w:val="0077791E"/>
    <w:rsid w:val="0078151A"/>
    <w:rsid w:val="007823E9"/>
    <w:rsid w:val="00786273"/>
    <w:rsid w:val="0079048A"/>
    <w:rsid w:val="007931A4"/>
    <w:rsid w:val="007945AA"/>
    <w:rsid w:val="007953D2"/>
    <w:rsid w:val="007A2882"/>
    <w:rsid w:val="007A4041"/>
    <w:rsid w:val="007A63F0"/>
    <w:rsid w:val="007A640A"/>
    <w:rsid w:val="007A7CF2"/>
    <w:rsid w:val="007B3505"/>
    <w:rsid w:val="007B5C35"/>
    <w:rsid w:val="007B5D61"/>
    <w:rsid w:val="007C12DF"/>
    <w:rsid w:val="007C2940"/>
    <w:rsid w:val="007C330C"/>
    <w:rsid w:val="007C3E47"/>
    <w:rsid w:val="007C424B"/>
    <w:rsid w:val="007C5AE3"/>
    <w:rsid w:val="007C62F3"/>
    <w:rsid w:val="007C7A35"/>
    <w:rsid w:val="007D3719"/>
    <w:rsid w:val="007D5232"/>
    <w:rsid w:val="007D5287"/>
    <w:rsid w:val="007E0BA9"/>
    <w:rsid w:val="007E1A66"/>
    <w:rsid w:val="007E6F21"/>
    <w:rsid w:val="007E71F4"/>
    <w:rsid w:val="007E7677"/>
    <w:rsid w:val="007E7759"/>
    <w:rsid w:val="007E7EA4"/>
    <w:rsid w:val="007F1900"/>
    <w:rsid w:val="007F2762"/>
    <w:rsid w:val="007F48E0"/>
    <w:rsid w:val="007F7216"/>
    <w:rsid w:val="00800049"/>
    <w:rsid w:val="0080101F"/>
    <w:rsid w:val="008023F4"/>
    <w:rsid w:val="00804445"/>
    <w:rsid w:val="00805536"/>
    <w:rsid w:val="00806A56"/>
    <w:rsid w:val="00807A03"/>
    <w:rsid w:val="00811927"/>
    <w:rsid w:val="00815356"/>
    <w:rsid w:val="0081729F"/>
    <w:rsid w:val="00824DB8"/>
    <w:rsid w:val="008258A4"/>
    <w:rsid w:val="008258D4"/>
    <w:rsid w:val="00825D87"/>
    <w:rsid w:val="00826754"/>
    <w:rsid w:val="00833A9B"/>
    <w:rsid w:val="00833C57"/>
    <w:rsid w:val="00834FD8"/>
    <w:rsid w:val="0083570D"/>
    <w:rsid w:val="00837825"/>
    <w:rsid w:val="00842F06"/>
    <w:rsid w:val="0084399C"/>
    <w:rsid w:val="008458A4"/>
    <w:rsid w:val="008460D1"/>
    <w:rsid w:val="0084660A"/>
    <w:rsid w:val="0084792B"/>
    <w:rsid w:val="008537B7"/>
    <w:rsid w:val="0085471A"/>
    <w:rsid w:val="00855B64"/>
    <w:rsid w:val="0085609A"/>
    <w:rsid w:val="0086015B"/>
    <w:rsid w:val="008609E2"/>
    <w:rsid w:val="00864880"/>
    <w:rsid w:val="00872591"/>
    <w:rsid w:val="00872DD9"/>
    <w:rsid w:val="00873895"/>
    <w:rsid w:val="00873948"/>
    <w:rsid w:val="00873AE8"/>
    <w:rsid w:val="00874B4E"/>
    <w:rsid w:val="00877172"/>
    <w:rsid w:val="00877CA6"/>
    <w:rsid w:val="008811B0"/>
    <w:rsid w:val="0088168A"/>
    <w:rsid w:val="00881A34"/>
    <w:rsid w:val="00883FDB"/>
    <w:rsid w:val="00885397"/>
    <w:rsid w:val="00886C61"/>
    <w:rsid w:val="00886E2A"/>
    <w:rsid w:val="00892308"/>
    <w:rsid w:val="008946CF"/>
    <w:rsid w:val="00895D9D"/>
    <w:rsid w:val="008969C0"/>
    <w:rsid w:val="008971DD"/>
    <w:rsid w:val="008A17C4"/>
    <w:rsid w:val="008A1995"/>
    <w:rsid w:val="008A1E0D"/>
    <w:rsid w:val="008A31E9"/>
    <w:rsid w:val="008A41EF"/>
    <w:rsid w:val="008A562E"/>
    <w:rsid w:val="008B190F"/>
    <w:rsid w:val="008B1CB7"/>
    <w:rsid w:val="008B2109"/>
    <w:rsid w:val="008B3104"/>
    <w:rsid w:val="008B3538"/>
    <w:rsid w:val="008B60E5"/>
    <w:rsid w:val="008B6865"/>
    <w:rsid w:val="008B7C69"/>
    <w:rsid w:val="008C005F"/>
    <w:rsid w:val="008C249D"/>
    <w:rsid w:val="008C7A35"/>
    <w:rsid w:val="008C7A85"/>
    <w:rsid w:val="008D08FF"/>
    <w:rsid w:val="008D1FEC"/>
    <w:rsid w:val="008D24C2"/>
    <w:rsid w:val="008D2D5D"/>
    <w:rsid w:val="008D3044"/>
    <w:rsid w:val="008D6A16"/>
    <w:rsid w:val="008D79FA"/>
    <w:rsid w:val="008D7FC0"/>
    <w:rsid w:val="008E007D"/>
    <w:rsid w:val="008E1C47"/>
    <w:rsid w:val="008E306C"/>
    <w:rsid w:val="008E78A2"/>
    <w:rsid w:val="008F0112"/>
    <w:rsid w:val="008F0D8E"/>
    <w:rsid w:val="008F3809"/>
    <w:rsid w:val="008F3962"/>
    <w:rsid w:val="008F405A"/>
    <w:rsid w:val="008F5859"/>
    <w:rsid w:val="008F67A4"/>
    <w:rsid w:val="00901323"/>
    <w:rsid w:val="009034E6"/>
    <w:rsid w:val="0091458D"/>
    <w:rsid w:val="00914DF9"/>
    <w:rsid w:val="00922D07"/>
    <w:rsid w:val="00924751"/>
    <w:rsid w:val="0092506C"/>
    <w:rsid w:val="00926A22"/>
    <w:rsid w:val="00931942"/>
    <w:rsid w:val="00933630"/>
    <w:rsid w:val="00933649"/>
    <w:rsid w:val="00933DF3"/>
    <w:rsid w:val="009351BB"/>
    <w:rsid w:val="00937569"/>
    <w:rsid w:val="009414F9"/>
    <w:rsid w:val="00942AD9"/>
    <w:rsid w:val="00943642"/>
    <w:rsid w:val="00945137"/>
    <w:rsid w:val="00946501"/>
    <w:rsid w:val="0095077B"/>
    <w:rsid w:val="0095090E"/>
    <w:rsid w:val="00951681"/>
    <w:rsid w:val="00952F78"/>
    <w:rsid w:val="00953787"/>
    <w:rsid w:val="00953F07"/>
    <w:rsid w:val="00955EC1"/>
    <w:rsid w:val="009563F3"/>
    <w:rsid w:val="00957110"/>
    <w:rsid w:val="009605A4"/>
    <w:rsid w:val="00961794"/>
    <w:rsid w:val="009648CE"/>
    <w:rsid w:val="009649E1"/>
    <w:rsid w:val="0096575A"/>
    <w:rsid w:val="00965EB5"/>
    <w:rsid w:val="00970A17"/>
    <w:rsid w:val="0097310F"/>
    <w:rsid w:val="009741E1"/>
    <w:rsid w:val="00975272"/>
    <w:rsid w:val="009778D3"/>
    <w:rsid w:val="00980107"/>
    <w:rsid w:val="00982572"/>
    <w:rsid w:val="009830F8"/>
    <w:rsid w:val="00983223"/>
    <w:rsid w:val="00984D15"/>
    <w:rsid w:val="0098563E"/>
    <w:rsid w:val="00990F89"/>
    <w:rsid w:val="00992486"/>
    <w:rsid w:val="0099611C"/>
    <w:rsid w:val="009969C4"/>
    <w:rsid w:val="00997584"/>
    <w:rsid w:val="009A5DD8"/>
    <w:rsid w:val="009A6227"/>
    <w:rsid w:val="009B3708"/>
    <w:rsid w:val="009B588F"/>
    <w:rsid w:val="009B5B83"/>
    <w:rsid w:val="009C1864"/>
    <w:rsid w:val="009C4B79"/>
    <w:rsid w:val="009C562A"/>
    <w:rsid w:val="009D1273"/>
    <w:rsid w:val="009D2E28"/>
    <w:rsid w:val="009D39A8"/>
    <w:rsid w:val="009D7683"/>
    <w:rsid w:val="009E04C1"/>
    <w:rsid w:val="009E09EC"/>
    <w:rsid w:val="009E1F22"/>
    <w:rsid w:val="009E7115"/>
    <w:rsid w:val="009F5DA2"/>
    <w:rsid w:val="009F6EAB"/>
    <w:rsid w:val="009F75CF"/>
    <w:rsid w:val="00A00875"/>
    <w:rsid w:val="00A0319F"/>
    <w:rsid w:val="00A11DBC"/>
    <w:rsid w:val="00A13A77"/>
    <w:rsid w:val="00A13C46"/>
    <w:rsid w:val="00A14CB6"/>
    <w:rsid w:val="00A1579B"/>
    <w:rsid w:val="00A22911"/>
    <w:rsid w:val="00A24132"/>
    <w:rsid w:val="00A24D9E"/>
    <w:rsid w:val="00A25509"/>
    <w:rsid w:val="00A25540"/>
    <w:rsid w:val="00A25FAC"/>
    <w:rsid w:val="00A278CD"/>
    <w:rsid w:val="00A3014D"/>
    <w:rsid w:val="00A34E47"/>
    <w:rsid w:val="00A35560"/>
    <w:rsid w:val="00A36A8C"/>
    <w:rsid w:val="00A37D83"/>
    <w:rsid w:val="00A43367"/>
    <w:rsid w:val="00A457CB"/>
    <w:rsid w:val="00A45C28"/>
    <w:rsid w:val="00A4612E"/>
    <w:rsid w:val="00A51F09"/>
    <w:rsid w:val="00A5247D"/>
    <w:rsid w:val="00A540E3"/>
    <w:rsid w:val="00A54AAB"/>
    <w:rsid w:val="00A5734E"/>
    <w:rsid w:val="00A5744A"/>
    <w:rsid w:val="00A5747E"/>
    <w:rsid w:val="00A61AEF"/>
    <w:rsid w:val="00A6251D"/>
    <w:rsid w:val="00A63972"/>
    <w:rsid w:val="00A747E7"/>
    <w:rsid w:val="00A8230D"/>
    <w:rsid w:val="00A82BA4"/>
    <w:rsid w:val="00A9193D"/>
    <w:rsid w:val="00A92BF5"/>
    <w:rsid w:val="00A93FAE"/>
    <w:rsid w:val="00A95BA4"/>
    <w:rsid w:val="00A97785"/>
    <w:rsid w:val="00AA0C97"/>
    <w:rsid w:val="00AA27D3"/>
    <w:rsid w:val="00AA2F12"/>
    <w:rsid w:val="00AA4CF9"/>
    <w:rsid w:val="00AA4E7C"/>
    <w:rsid w:val="00AA5203"/>
    <w:rsid w:val="00AA5825"/>
    <w:rsid w:val="00AA78B6"/>
    <w:rsid w:val="00AB3028"/>
    <w:rsid w:val="00AB43E9"/>
    <w:rsid w:val="00AB5224"/>
    <w:rsid w:val="00AC16D4"/>
    <w:rsid w:val="00AC39D9"/>
    <w:rsid w:val="00AC4197"/>
    <w:rsid w:val="00AC51D5"/>
    <w:rsid w:val="00AC6183"/>
    <w:rsid w:val="00AC6B39"/>
    <w:rsid w:val="00AC7CB8"/>
    <w:rsid w:val="00AD2CD3"/>
    <w:rsid w:val="00AD5283"/>
    <w:rsid w:val="00AE1442"/>
    <w:rsid w:val="00AE33BC"/>
    <w:rsid w:val="00AE5FE1"/>
    <w:rsid w:val="00AE6977"/>
    <w:rsid w:val="00AE726D"/>
    <w:rsid w:val="00AE788E"/>
    <w:rsid w:val="00AF0C43"/>
    <w:rsid w:val="00AF131D"/>
    <w:rsid w:val="00AF1724"/>
    <w:rsid w:val="00AF4308"/>
    <w:rsid w:val="00AF738C"/>
    <w:rsid w:val="00B0076E"/>
    <w:rsid w:val="00B00F8F"/>
    <w:rsid w:val="00B032FE"/>
    <w:rsid w:val="00B03785"/>
    <w:rsid w:val="00B05477"/>
    <w:rsid w:val="00B05E7C"/>
    <w:rsid w:val="00B17357"/>
    <w:rsid w:val="00B17515"/>
    <w:rsid w:val="00B17B92"/>
    <w:rsid w:val="00B20586"/>
    <w:rsid w:val="00B22F38"/>
    <w:rsid w:val="00B23FFE"/>
    <w:rsid w:val="00B24E88"/>
    <w:rsid w:val="00B25CDB"/>
    <w:rsid w:val="00B25D86"/>
    <w:rsid w:val="00B270F5"/>
    <w:rsid w:val="00B30BDF"/>
    <w:rsid w:val="00B3215F"/>
    <w:rsid w:val="00B34A87"/>
    <w:rsid w:val="00B36188"/>
    <w:rsid w:val="00B36C48"/>
    <w:rsid w:val="00B42E28"/>
    <w:rsid w:val="00B447EC"/>
    <w:rsid w:val="00B44F66"/>
    <w:rsid w:val="00B454DD"/>
    <w:rsid w:val="00B46827"/>
    <w:rsid w:val="00B47220"/>
    <w:rsid w:val="00B507BD"/>
    <w:rsid w:val="00B52259"/>
    <w:rsid w:val="00B5261A"/>
    <w:rsid w:val="00B55105"/>
    <w:rsid w:val="00B56AB4"/>
    <w:rsid w:val="00B60649"/>
    <w:rsid w:val="00B60E7A"/>
    <w:rsid w:val="00B628E7"/>
    <w:rsid w:val="00B63036"/>
    <w:rsid w:val="00B64250"/>
    <w:rsid w:val="00B6461E"/>
    <w:rsid w:val="00B64BE6"/>
    <w:rsid w:val="00B72C89"/>
    <w:rsid w:val="00B7679F"/>
    <w:rsid w:val="00B9011F"/>
    <w:rsid w:val="00B92339"/>
    <w:rsid w:val="00B93E77"/>
    <w:rsid w:val="00BA013B"/>
    <w:rsid w:val="00BA0BF0"/>
    <w:rsid w:val="00BA1C51"/>
    <w:rsid w:val="00BA2358"/>
    <w:rsid w:val="00BA2E1B"/>
    <w:rsid w:val="00BA5583"/>
    <w:rsid w:val="00BA5E87"/>
    <w:rsid w:val="00BA7324"/>
    <w:rsid w:val="00BA7B43"/>
    <w:rsid w:val="00BB0B54"/>
    <w:rsid w:val="00BB0EF4"/>
    <w:rsid w:val="00BB2407"/>
    <w:rsid w:val="00BB24B3"/>
    <w:rsid w:val="00BB2809"/>
    <w:rsid w:val="00BB46A2"/>
    <w:rsid w:val="00BB71B4"/>
    <w:rsid w:val="00BB787D"/>
    <w:rsid w:val="00BC042A"/>
    <w:rsid w:val="00BC084E"/>
    <w:rsid w:val="00BC1DBA"/>
    <w:rsid w:val="00BC2D8B"/>
    <w:rsid w:val="00BC460A"/>
    <w:rsid w:val="00BD051D"/>
    <w:rsid w:val="00BD18BE"/>
    <w:rsid w:val="00BD1D10"/>
    <w:rsid w:val="00BD2887"/>
    <w:rsid w:val="00BD5DB1"/>
    <w:rsid w:val="00BD5F14"/>
    <w:rsid w:val="00BD5FEB"/>
    <w:rsid w:val="00BD7C3F"/>
    <w:rsid w:val="00BD7FB2"/>
    <w:rsid w:val="00BE21CA"/>
    <w:rsid w:val="00BE5214"/>
    <w:rsid w:val="00BE5616"/>
    <w:rsid w:val="00BE6177"/>
    <w:rsid w:val="00BF015D"/>
    <w:rsid w:val="00BF051D"/>
    <w:rsid w:val="00BF2657"/>
    <w:rsid w:val="00BF555B"/>
    <w:rsid w:val="00BF589D"/>
    <w:rsid w:val="00BF5F98"/>
    <w:rsid w:val="00BF64ED"/>
    <w:rsid w:val="00BF67E0"/>
    <w:rsid w:val="00BF6C29"/>
    <w:rsid w:val="00C01D34"/>
    <w:rsid w:val="00C056E9"/>
    <w:rsid w:val="00C05BD6"/>
    <w:rsid w:val="00C104DC"/>
    <w:rsid w:val="00C12BE2"/>
    <w:rsid w:val="00C12C41"/>
    <w:rsid w:val="00C15444"/>
    <w:rsid w:val="00C16C4B"/>
    <w:rsid w:val="00C201C2"/>
    <w:rsid w:val="00C20BF3"/>
    <w:rsid w:val="00C228F7"/>
    <w:rsid w:val="00C23373"/>
    <w:rsid w:val="00C25B6E"/>
    <w:rsid w:val="00C25E47"/>
    <w:rsid w:val="00C26FC8"/>
    <w:rsid w:val="00C322CB"/>
    <w:rsid w:val="00C3415B"/>
    <w:rsid w:val="00C35DB5"/>
    <w:rsid w:val="00C3780A"/>
    <w:rsid w:val="00C410D8"/>
    <w:rsid w:val="00C44B06"/>
    <w:rsid w:val="00C4587B"/>
    <w:rsid w:val="00C55047"/>
    <w:rsid w:val="00C55535"/>
    <w:rsid w:val="00C55BC8"/>
    <w:rsid w:val="00C55D9C"/>
    <w:rsid w:val="00C57B0C"/>
    <w:rsid w:val="00C57B39"/>
    <w:rsid w:val="00C57F5E"/>
    <w:rsid w:val="00C60654"/>
    <w:rsid w:val="00C607DA"/>
    <w:rsid w:val="00C60D37"/>
    <w:rsid w:val="00C621FF"/>
    <w:rsid w:val="00C62519"/>
    <w:rsid w:val="00C62FD5"/>
    <w:rsid w:val="00C6373A"/>
    <w:rsid w:val="00C63C7B"/>
    <w:rsid w:val="00C64003"/>
    <w:rsid w:val="00C64B17"/>
    <w:rsid w:val="00C73B3C"/>
    <w:rsid w:val="00C77409"/>
    <w:rsid w:val="00C80622"/>
    <w:rsid w:val="00C816F2"/>
    <w:rsid w:val="00C824B0"/>
    <w:rsid w:val="00C835B7"/>
    <w:rsid w:val="00C9197E"/>
    <w:rsid w:val="00C9432D"/>
    <w:rsid w:val="00CA1839"/>
    <w:rsid w:val="00CA2627"/>
    <w:rsid w:val="00CA3580"/>
    <w:rsid w:val="00CA4E58"/>
    <w:rsid w:val="00CB08B1"/>
    <w:rsid w:val="00CB175A"/>
    <w:rsid w:val="00CB3FF8"/>
    <w:rsid w:val="00CB48DE"/>
    <w:rsid w:val="00CC4443"/>
    <w:rsid w:val="00CC6371"/>
    <w:rsid w:val="00CC7402"/>
    <w:rsid w:val="00CD70FA"/>
    <w:rsid w:val="00CD7305"/>
    <w:rsid w:val="00CE093B"/>
    <w:rsid w:val="00CE4265"/>
    <w:rsid w:val="00CE4658"/>
    <w:rsid w:val="00CE5F12"/>
    <w:rsid w:val="00CE63CE"/>
    <w:rsid w:val="00CE7BDC"/>
    <w:rsid w:val="00CF02E1"/>
    <w:rsid w:val="00CF07A5"/>
    <w:rsid w:val="00CF0EAD"/>
    <w:rsid w:val="00CF26BB"/>
    <w:rsid w:val="00CF30D1"/>
    <w:rsid w:val="00CF39B8"/>
    <w:rsid w:val="00CF497B"/>
    <w:rsid w:val="00CF5383"/>
    <w:rsid w:val="00CF6376"/>
    <w:rsid w:val="00D01BB7"/>
    <w:rsid w:val="00D049D0"/>
    <w:rsid w:val="00D0528B"/>
    <w:rsid w:val="00D0651E"/>
    <w:rsid w:val="00D119F1"/>
    <w:rsid w:val="00D12A93"/>
    <w:rsid w:val="00D12D9F"/>
    <w:rsid w:val="00D164EC"/>
    <w:rsid w:val="00D20D56"/>
    <w:rsid w:val="00D21976"/>
    <w:rsid w:val="00D22262"/>
    <w:rsid w:val="00D2269B"/>
    <w:rsid w:val="00D232F6"/>
    <w:rsid w:val="00D32259"/>
    <w:rsid w:val="00D32C8F"/>
    <w:rsid w:val="00D32E39"/>
    <w:rsid w:val="00D34BBC"/>
    <w:rsid w:val="00D35633"/>
    <w:rsid w:val="00D3583C"/>
    <w:rsid w:val="00D35B8A"/>
    <w:rsid w:val="00D427CD"/>
    <w:rsid w:val="00D42E2D"/>
    <w:rsid w:val="00D457EA"/>
    <w:rsid w:val="00D479CE"/>
    <w:rsid w:val="00D53AAB"/>
    <w:rsid w:val="00D54536"/>
    <w:rsid w:val="00D55145"/>
    <w:rsid w:val="00D60CD9"/>
    <w:rsid w:val="00D61831"/>
    <w:rsid w:val="00D623D7"/>
    <w:rsid w:val="00D62839"/>
    <w:rsid w:val="00D635F0"/>
    <w:rsid w:val="00D6518A"/>
    <w:rsid w:val="00D723F1"/>
    <w:rsid w:val="00D72913"/>
    <w:rsid w:val="00D8080A"/>
    <w:rsid w:val="00D82EAE"/>
    <w:rsid w:val="00D91023"/>
    <w:rsid w:val="00D92FE2"/>
    <w:rsid w:val="00D93D0A"/>
    <w:rsid w:val="00D9460C"/>
    <w:rsid w:val="00D96512"/>
    <w:rsid w:val="00DA0FB5"/>
    <w:rsid w:val="00DA36BD"/>
    <w:rsid w:val="00DA49C4"/>
    <w:rsid w:val="00DA4ECA"/>
    <w:rsid w:val="00DB6662"/>
    <w:rsid w:val="00DB7168"/>
    <w:rsid w:val="00DC5C3C"/>
    <w:rsid w:val="00DC672E"/>
    <w:rsid w:val="00DC67B8"/>
    <w:rsid w:val="00DD19A3"/>
    <w:rsid w:val="00DD2715"/>
    <w:rsid w:val="00DD3C32"/>
    <w:rsid w:val="00DD6804"/>
    <w:rsid w:val="00DD702D"/>
    <w:rsid w:val="00DE0690"/>
    <w:rsid w:val="00DE1D47"/>
    <w:rsid w:val="00DE2705"/>
    <w:rsid w:val="00DE2A84"/>
    <w:rsid w:val="00DE3115"/>
    <w:rsid w:val="00DE7F5C"/>
    <w:rsid w:val="00DF0D59"/>
    <w:rsid w:val="00DF10F6"/>
    <w:rsid w:val="00DF4522"/>
    <w:rsid w:val="00DF4ED5"/>
    <w:rsid w:val="00DF54E6"/>
    <w:rsid w:val="00DF617C"/>
    <w:rsid w:val="00DF7988"/>
    <w:rsid w:val="00DF7A03"/>
    <w:rsid w:val="00E004E5"/>
    <w:rsid w:val="00E03769"/>
    <w:rsid w:val="00E05207"/>
    <w:rsid w:val="00E058F0"/>
    <w:rsid w:val="00E05C75"/>
    <w:rsid w:val="00E1547D"/>
    <w:rsid w:val="00E164F2"/>
    <w:rsid w:val="00E20D21"/>
    <w:rsid w:val="00E23EC5"/>
    <w:rsid w:val="00E24009"/>
    <w:rsid w:val="00E24F36"/>
    <w:rsid w:val="00E26AD3"/>
    <w:rsid w:val="00E26AF6"/>
    <w:rsid w:val="00E35D3D"/>
    <w:rsid w:val="00E36EB6"/>
    <w:rsid w:val="00E36F72"/>
    <w:rsid w:val="00E404FB"/>
    <w:rsid w:val="00E42426"/>
    <w:rsid w:val="00E44329"/>
    <w:rsid w:val="00E44F00"/>
    <w:rsid w:val="00E46162"/>
    <w:rsid w:val="00E47373"/>
    <w:rsid w:val="00E50868"/>
    <w:rsid w:val="00E50F09"/>
    <w:rsid w:val="00E55319"/>
    <w:rsid w:val="00E5559D"/>
    <w:rsid w:val="00E56779"/>
    <w:rsid w:val="00E57F32"/>
    <w:rsid w:val="00E60925"/>
    <w:rsid w:val="00E62452"/>
    <w:rsid w:val="00E62862"/>
    <w:rsid w:val="00E635B8"/>
    <w:rsid w:val="00E70E9C"/>
    <w:rsid w:val="00E72246"/>
    <w:rsid w:val="00E747FD"/>
    <w:rsid w:val="00E76D31"/>
    <w:rsid w:val="00E80E7D"/>
    <w:rsid w:val="00E83A28"/>
    <w:rsid w:val="00E84925"/>
    <w:rsid w:val="00E85815"/>
    <w:rsid w:val="00E85A5E"/>
    <w:rsid w:val="00E91CCB"/>
    <w:rsid w:val="00E92242"/>
    <w:rsid w:val="00E92586"/>
    <w:rsid w:val="00E9363B"/>
    <w:rsid w:val="00E97559"/>
    <w:rsid w:val="00EA333D"/>
    <w:rsid w:val="00EB27E4"/>
    <w:rsid w:val="00EB5569"/>
    <w:rsid w:val="00EB5DED"/>
    <w:rsid w:val="00EB7F8F"/>
    <w:rsid w:val="00EC03FB"/>
    <w:rsid w:val="00EC75E2"/>
    <w:rsid w:val="00EC793A"/>
    <w:rsid w:val="00ED41D9"/>
    <w:rsid w:val="00ED4448"/>
    <w:rsid w:val="00ED6794"/>
    <w:rsid w:val="00EE00EB"/>
    <w:rsid w:val="00EE0407"/>
    <w:rsid w:val="00EE0C8C"/>
    <w:rsid w:val="00EE19BA"/>
    <w:rsid w:val="00EE6D3C"/>
    <w:rsid w:val="00EE748E"/>
    <w:rsid w:val="00EF0EE1"/>
    <w:rsid w:val="00EF3121"/>
    <w:rsid w:val="00EF37F7"/>
    <w:rsid w:val="00F02120"/>
    <w:rsid w:val="00F032D6"/>
    <w:rsid w:val="00F041CB"/>
    <w:rsid w:val="00F07144"/>
    <w:rsid w:val="00F1047F"/>
    <w:rsid w:val="00F124BB"/>
    <w:rsid w:val="00F14A39"/>
    <w:rsid w:val="00F15B7F"/>
    <w:rsid w:val="00F206AA"/>
    <w:rsid w:val="00F20735"/>
    <w:rsid w:val="00F23691"/>
    <w:rsid w:val="00F23D0B"/>
    <w:rsid w:val="00F242CE"/>
    <w:rsid w:val="00F25646"/>
    <w:rsid w:val="00F27363"/>
    <w:rsid w:val="00F32655"/>
    <w:rsid w:val="00F33133"/>
    <w:rsid w:val="00F35304"/>
    <w:rsid w:val="00F3595A"/>
    <w:rsid w:val="00F3702A"/>
    <w:rsid w:val="00F37647"/>
    <w:rsid w:val="00F40632"/>
    <w:rsid w:val="00F43BA1"/>
    <w:rsid w:val="00F465F3"/>
    <w:rsid w:val="00F47AC7"/>
    <w:rsid w:val="00F56032"/>
    <w:rsid w:val="00F57C55"/>
    <w:rsid w:val="00F61084"/>
    <w:rsid w:val="00F6291A"/>
    <w:rsid w:val="00F63256"/>
    <w:rsid w:val="00F701FC"/>
    <w:rsid w:val="00F7216A"/>
    <w:rsid w:val="00F84793"/>
    <w:rsid w:val="00F85228"/>
    <w:rsid w:val="00F86938"/>
    <w:rsid w:val="00F92864"/>
    <w:rsid w:val="00F9308F"/>
    <w:rsid w:val="00F933ED"/>
    <w:rsid w:val="00F9551A"/>
    <w:rsid w:val="00F96C71"/>
    <w:rsid w:val="00F971F3"/>
    <w:rsid w:val="00FA1342"/>
    <w:rsid w:val="00FA34DE"/>
    <w:rsid w:val="00FA3A2A"/>
    <w:rsid w:val="00FA44D1"/>
    <w:rsid w:val="00FA51F7"/>
    <w:rsid w:val="00FB0356"/>
    <w:rsid w:val="00FB1009"/>
    <w:rsid w:val="00FB139C"/>
    <w:rsid w:val="00FB2B3C"/>
    <w:rsid w:val="00FB6BA0"/>
    <w:rsid w:val="00FC422B"/>
    <w:rsid w:val="00FC4B74"/>
    <w:rsid w:val="00FD4EBD"/>
    <w:rsid w:val="00FD5193"/>
    <w:rsid w:val="00FE0C80"/>
    <w:rsid w:val="00FE17DC"/>
    <w:rsid w:val="00FE2D85"/>
    <w:rsid w:val="00FE6F5D"/>
    <w:rsid w:val="00FE7694"/>
    <w:rsid w:val="00FE7FC4"/>
    <w:rsid w:val="00FF0787"/>
    <w:rsid w:val="00FF2AA8"/>
    <w:rsid w:val="00FF32CD"/>
    <w:rsid w:val="00FF41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62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2120"/>
    <w:pPr>
      <w:ind w:left="180" w:firstLine="528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886E2A"/>
    <w:rPr>
      <w:rFonts w:cs="Times New Roman"/>
      <w:sz w:val="24"/>
      <w:szCs w:val="24"/>
    </w:rPr>
  </w:style>
  <w:style w:type="paragraph" w:styleId="Title">
    <w:name w:val="Title"/>
    <w:basedOn w:val="Normal"/>
    <w:link w:val="a0"/>
    <w:uiPriority w:val="10"/>
    <w:qFormat/>
    <w:rsid w:val="00F02120"/>
    <w:pPr>
      <w:jc w:val="center"/>
    </w:pPr>
    <w:rPr>
      <w:b/>
      <w:bCs/>
    </w:rPr>
  </w:style>
  <w:style w:type="character" w:customStyle="1" w:styleId="a0">
    <w:name w:val="Название Знак"/>
    <w:basedOn w:val="DefaultParagraphFont"/>
    <w:link w:val="Title"/>
    <w:uiPriority w:val="10"/>
    <w:locked/>
    <w:rsid w:val="00B36188"/>
    <w:rPr>
      <w:rFonts w:cs="Times New Roman"/>
      <w:b/>
      <w:bCs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a1"/>
    <w:rsid w:val="004157B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locked/>
    <w:rsid w:val="00A13A77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3"/>
    <w:uiPriority w:val="99"/>
    <w:rsid w:val="00F02120"/>
    <w:pPr>
      <w:ind w:firstLine="708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locked/>
    <w:rsid w:val="00A13A77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F02120"/>
    <w:pPr>
      <w:ind w:firstLine="708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EB27E4"/>
    <w:rPr>
      <w:rFonts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a2"/>
    <w:uiPriority w:val="99"/>
    <w:semiHidden/>
    <w:rsid w:val="004558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886E2A"/>
    <w:rPr>
      <w:rFonts w:cs="Times New Roman"/>
      <w:sz w:val="2"/>
    </w:rPr>
  </w:style>
  <w:style w:type="paragraph" w:customStyle="1" w:styleId="ConsPlusNormal">
    <w:name w:val="ConsPlusNormal"/>
    <w:rsid w:val="00A13A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нак Знак3"/>
    <w:basedOn w:val="DefaultParagraphFont"/>
    <w:uiPriority w:val="99"/>
    <w:rsid w:val="00E72246"/>
    <w:rPr>
      <w:rFonts w:cs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rsid w:val="00A24132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886E2A"/>
    <w:rPr>
      <w:rFonts w:cs="Times New Roman"/>
      <w:sz w:val="24"/>
      <w:szCs w:val="24"/>
    </w:rPr>
  </w:style>
  <w:style w:type="paragraph" w:customStyle="1" w:styleId="consplusnormal0">
    <w:name w:val="consplusnormal"/>
    <w:basedOn w:val="Normal"/>
    <w:rsid w:val="00AE788E"/>
    <w:pPr>
      <w:spacing w:before="100" w:beforeAutospacing="1" w:after="100" w:afterAutospacing="1"/>
    </w:pPr>
  </w:style>
  <w:style w:type="character" w:customStyle="1" w:styleId="21">
    <w:name w:val="Знак Знак2"/>
    <w:basedOn w:val="DefaultParagraphFont"/>
    <w:uiPriority w:val="99"/>
    <w:rsid w:val="00DF4ED5"/>
    <w:rPr>
      <w:rFonts w:cs="Times New Roman"/>
      <w:sz w:val="24"/>
      <w:szCs w:val="24"/>
      <w:lang w:val="ru-RU" w:eastAsia="ru-RU" w:bidi="ar-SA"/>
    </w:rPr>
  </w:style>
  <w:style w:type="character" w:customStyle="1" w:styleId="a3">
    <w:name w:val="Основной текст_"/>
    <w:basedOn w:val="DefaultParagraphFont"/>
    <w:link w:val="1"/>
    <w:uiPriority w:val="99"/>
    <w:locked/>
    <w:rsid w:val="0057718A"/>
    <w:rPr>
      <w:rFonts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uiPriority w:val="99"/>
    <w:rsid w:val="0057718A"/>
    <w:pPr>
      <w:shd w:val="clear" w:color="auto" w:fill="FFFFFF"/>
      <w:spacing w:line="317" w:lineRule="exact"/>
      <w:jc w:val="both"/>
    </w:pPr>
    <w:rPr>
      <w:sz w:val="27"/>
      <w:szCs w:val="27"/>
    </w:rPr>
  </w:style>
  <w:style w:type="paragraph" w:styleId="Footer">
    <w:name w:val="footer"/>
    <w:basedOn w:val="Normal"/>
    <w:link w:val="a4"/>
    <w:uiPriority w:val="99"/>
    <w:rsid w:val="002754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locked/>
    <w:rsid w:val="003D2BE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754B5"/>
    <w:rPr>
      <w:rFonts w:cs="Times New Roman"/>
    </w:rPr>
  </w:style>
  <w:style w:type="table" w:styleId="TableGrid">
    <w:name w:val="Table Grid"/>
    <w:basedOn w:val="TableNormal"/>
    <w:uiPriority w:val="59"/>
    <w:locked/>
    <w:rsid w:val="009E1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E1F22"/>
    <w:rPr>
      <w:rFonts w:cs="Times New Roman"/>
      <w:color w:val="0000FF"/>
      <w:u w:val="single"/>
    </w:rPr>
  </w:style>
  <w:style w:type="paragraph" w:styleId="Header">
    <w:name w:val="header"/>
    <w:basedOn w:val="Normal"/>
    <w:link w:val="a5"/>
    <w:uiPriority w:val="99"/>
    <w:rsid w:val="009E1F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locked/>
    <w:rsid w:val="009E1F22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1C69D3714B16A536934027D5BC613FB1E352E44D32745164740506AF5eCu8M" TargetMode="External" /><Relationship Id="rId11" Type="http://schemas.openxmlformats.org/officeDocument/2006/relationships/hyperlink" Target="consultantplus://offline/ref=F364A8B108EE95DDE9246635F57EA4725CE5DF02BF2B4D46F2A0B7C333202F559FAE4CFD9896ZDsBM" TargetMode="External" /><Relationship Id="rId12" Type="http://schemas.openxmlformats.org/officeDocument/2006/relationships/hyperlink" Target="consultantplus://offline/ref=37526EFA24F0E337F075DA0DABAA61130C8F1683FC8728EAB9EBD179211AEF9AE5D9FC7D47A968180AB99B5B50C742CF14C0978924C6oCX2N" TargetMode="Externa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D14B7F847BF5AB0DEE11B3888955BA0BCD1BEF5CFC2A1BF0C09AD608F35B333708AE2BA9E5E39EC3B1BC7ACC9E72582FDAD756822CFlFQ2M" TargetMode="External" /><Relationship Id="rId5" Type="http://schemas.openxmlformats.org/officeDocument/2006/relationships/hyperlink" Target="consultantplus://offline/ref=4D14B7F847BF5AB0DEE11B3888955BA0BCD1BEF5CFC2A1BF0C09AD608F35B333708AE2BA9B5935EC3B1BC7ACC9E72582FDAD756822CFlFQ2M" TargetMode="External" /><Relationship Id="rId6" Type="http://schemas.openxmlformats.org/officeDocument/2006/relationships/hyperlink" Target="consultantplus://offline/ref=28B83F5FCFEB49FDCDFE8CE0ECC085CDE6CB368E77297CEB766CDD5D6E244132DE8EDEC1A9FF50288A52493405093F73E397F39D522454941DK8L" TargetMode="External" /><Relationship Id="rId7" Type="http://schemas.openxmlformats.org/officeDocument/2006/relationships/hyperlink" Target="consultantplus://offline/ref=B87574FEEB515120A8F53DC8184896DE11907BD7021CB2E6EB1487165C3B2A0E0120C23110t0J0J" TargetMode="External" /><Relationship Id="rId8" Type="http://schemas.openxmlformats.org/officeDocument/2006/relationships/hyperlink" Target="consultantplus://offline/ref=F138A9027943A7E28E92746636B99A07BB7432E6418A2960ECB85BB5F2EA2D9187FB5B9DECC0AA8Ev4t3I" TargetMode="External" /><Relationship Id="rId9" Type="http://schemas.openxmlformats.org/officeDocument/2006/relationships/hyperlink" Target="consultantplus://offline/ref=F138A9027943A7E28E92746636B99A07BB7432E6418A2960ECB85BB5F2EA2D9187FB5B9DECC0AB82v4tE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