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C21" w:rsidRPr="005520E8" w:rsidP="00FC32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520E8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5520E8">
        <w:rPr>
          <w:rFonts w:ascii="Times New Roman" w:eastAsia="Times New Roman" w:hAnsi="Times New Roman" w:cs="Times New Roman"/>
          <w:bCs/>
          <w:lang w:eastAsia="ru-RU"/>
        </w:rPr>
        <w:t>2-</w:t>
      </w:r>
      <w:r w:rsidR="00BB608B">
        <w:rPr>
          <w:rFonts w:ascii="Times New Roman" w:eastAsia="Times New Roman" w:hAnsi="Times New Roman" w:cs="Times New Roman"/>
          <w:bCs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lang w:eastAsia="ru-RU"/>
        </w:rPr>
        <w:t>/1</w:t>
      </w:r>
      <w:r w:rsidRPr="005520E8">
        <w:rPr>
          <w:rFonts w:ascii="Times New Roman" w:eastAsia="Times New Roman" w:hAnsi="Times New Roman" w:cs="Times New Roman"/>
          <w:bCs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</w:p>
    <w:p w:rsidR="00745C21" w:rsidRPr="005520E8" w:rsidP="00FC32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520E8">
        <w:rPr>
          <w:rFonts w:ascii="Times New Roman" w:eastAsia="Times New Roman" w:hAnsi="Times New Roman" w:cs="Times New Roman"/>
          <w:bCs/>
          <w:lang w:eastAsia="ru-RU"/>
        </w:rPr>
        <w:t xml:space="preserve">УИД </w:t>
      </w:r>
      <w:r w:rsidR="00BB608B">
        <w:rPr>
          <w:rFonts w:ascii="Times New Roman" w:eastAsia="Times New Roman" w:hAnsi="Times New Roman" w:cs="Times New Roman"/>
          <w:bCs/>
          <w:lang w:eastAsia="ru-RU"/>
        </w:rPr>
        <w:t>**</w:t>
      </w:r>
    </w:p>
    <w:p w:rsidR="00745C21" w:rsidRPr="005520E8" w:rsidP="00745C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20E8">
        <w:rPr>
          <w:rFonts w:ascii="Times New Roman" w:hAnsi="Times New Roman" w:cs="Times New Roman"/>
        </w:rPr>
        <w:t>РЕШЕНИЕ</w:t>
      </w:r>
    </w:p>
    <w:p w:rsidR="00745C21" w:rsidRPr="005520E8" w:rsidP="00745C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20E8">
        <w:rPr>
          <w:rFonts w:ascii="Times New Roman" w:hAnsi="Times New Roman" w:cs="Times New Roman"/>
        </w:rPr>
        <w:t>резолютивная часть</w:t>
      </w:r>
    </w:p>
    <w:p w:rsidR="00745C21" w:rsidRPr="005520E8" w:rsidP="00745C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20E8">
        <w:rPr>
          <w:rFonts w:ascii="Times New Roman" w:hAnsi="Times New Roman" w:cs="Times New Roman"/>
        </w:rPr>
        <w:t>Именем   Российской    Федерации</w:t>
      </w:r>
    </w:p>
    <w:p w:rsidR="00745C21" w:rsidP="00745C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06 мая </w:t>
      </w:r>
      <w:r w:rsidRPr="005520E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5520E8">
        <w:rPr>
          <w:rFonts w:ascii="Times New Roman" w:hAnsi="Times New Roman" w:cs="Times New Roman"/>
        </w:rPr>
        <w:t xml:space="preserve"> года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FC32A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520E8">
        <w:rPr>
          <w:rFonts w:ascii="Times New Roman" w:hAnsi="Times New Roman" w:cs="Times New Roman"/>
        </w:rPr>
        <w:t xml:space="preserve"> с. Красногвардейское</w:t>
      </w:r>
    </w:p>
    <w:p w:rsidR="00745C21" w:rsidRPr="005520E8" w:rsidP="00745C21">
      <w:pPr>
        <w:spacing w:after="0" w:line="240" w:lineRule="auto"/>
        <w:rPr>
          <w:rFonts w:ascii="Times New Roman" w:hAnsi="Times New Roman" w:cs="Times New Roman"/>
        </w:rPr>
      </w:pPr>
    </w:p>
    <w:p w:rsidR="00745C21" w:rsidP="00FC3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0E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5520E8">
        <w:rPr>
          <w:rFonts w:ascii="Times New Roman" w:hAnsi="Times New Roman" w:cs="Times New Roman"/>
        </w:rPr>
        <w:t xml:space="preserve">Суд, в составе председательствующего, мирового судьи судебного участка №1 Красногвардейского района Ставропольского края </w:t>
      </w:r>
      <w:r w:rsidRPr="005520E8">
        <w:rPr>
          <w:rFonts w:ascii="Times New Roman" w:hAnsi="Times New Roman" w:cs="Times New Roman"/>
        </w:rPr>
        <w:t>Черниковой</w:t>
      </w:r>
      <w:r w:rsidRPr="005520E8">
        <w:rPr>
          <w:rFonts w:ascii="Times New Roman" w:hAnsi="Times New Roman" w:cs="Times New Roman"/>
        </w:rPr>
        <w:t xml:space="preserve"> Н.В.,</w:t>
      </w:r>
    </w:p>
    <w:p w:rsidR="00745C21" w:rsidRPr="005520E8" w:rsidP="00745C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5520E8">
        <w:rPr>
          <w:rFonts w:ascii="Times New Roman" w:hAnsi="Times New Roman" w:cs="Times New Roman"/>
        </w:rPr>
        <w:t>при помощнике мирового судьи судебного участка №1 Красногвардейского района Ставропольского края Нигарян А.В.,</w:t>
      </w:r>
    </w:p>
    <w:p w:rsidR="00745C21" w:rsidRPr="00B11343" w:rsidP="00745C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        </w:t>
      </w:r>
      <w:r w:rsidRPr="00B11343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Общества с ограниченной ответственностью «Право онлайн» к </w:t>
      </w:r>
      <w:r w:rsidR="00BB608B">
        <w:rPr>
          <w:rFonts w:ascii="Times New Roman" w:eastAsia="Times New Roman" w:hAnsi="Times New Roman" w:cs="Times New Roman"/>
          <w:lang w:eastAsia="ru-RU"/>
        </w:rPr>
        <w:t>Д.И.Н.</w:t>
      </w:r>
      <w:r w:rsidR="00BB60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о взыскании </w:t>
      </w:r>
      <w:r>
        <w:rPr>
          <w:rFonts w:ascii="Times New Roman" w:eastAsia="Times New Roman" w:hAnsi="Times New Roman" w:cs="Times New Roman"/>
          <w:lang w:eastAsia="ru-RU"/>
        </w:rPr>
        <w:t>суммы задолженности по договору займа</w:t>
      </w:r>
    </w:p>
    <w:p w:rsidR="00745C21" w:rsidP="00745C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308B">
        <w:rPr>
          <w:rFonts w:ascii="Times New Roman" w:hAnsi="Times New Roman" w:cs="Times New Roman"/>
        </w:rPr>
        <w:t>У С Т А Н О В И Л:</w:t>
      </w:r>
    </w:p>
    <w:p w:rsidR="00745C21" w:rsidRPr="0074308B" w:rsidP="00745C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5C21" w:rsidRPr="0074308B" w:rsidP="00FC3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8B">
        <w:rPr>
          <w:rFonts w:ascii="Times New Roman" w:hAnsi="Times New Roman" w:cs="Times New Roman"/>
        </w:rPr>
        <w:t xml:space="preserve">                       Руководствуясь ст. ст. 167,194-199 Гражданского процессуального кодекса Российской Федерации, мировой судья</w:t>
      </w:r>
    </w:p>
    <w:p w:rsidR="00745C21" w:rsidRPr="000446D3" w:rsidP="0074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6D3"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D3">
        <w:rPr>
          <w:rFonts w:ascii="Times New Roman" w:hAnsi="Times New Roman" w:cs="Times New Roman"/>
          <w:sz w:val="24"/>
          <w:szCs w:val="24"/>
        </w:rPr>
        <w:t>Е</w:t>
      </w:r>
      <w:r w:rsidRPr="00044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D3">
        <w:rPr>
          <w:rFonts w:ascii="Times New Roman" w:hAnsi="Times New Roman" w:cs="Times New Roman"/>
          <w:sz w:val="24"/>
          <w:szCs w:val="24"/>
        </w:rPr>
        <w:t xml:space="preserve">Ш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D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D3">
        <w:rPr>
          <w:rFonts w:ascii="Times New Roman" w:hAnsi="Times New Roman" w:cs="Times New Roman"/>
          <w:sz w:val="24"/>
          <w:szCs w:val="24"/>
        </w:rPr>
        <w:t>Л:</w:t>
      </w:r>
    </w:p>
    <w:p w:rsidR="00745C21" w:rsidRPr="00B11343" w:rsidP="00745C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46D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308B">
        <w:rPr>
          <w:rFonts w:ascii="Times New Roman" w:hAnsi="Times New Roman" w:cs="Times New Roman"/>
        </w:rPr>
        <w:t xml:space="preserve">Исковые требования 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Общества с ограниченной ответственностью «Право онлайн» к </w:t>
      </w:r>
      <w:r w:rsidR="00BB608B">
        <w:rPr>
          <w:rFonts w:ascii="Times New Roman" w:eastAsia="Times New Roman" w:hAnsi="Times New Roman" w:cs="Times New Roman"/>
          <w:lang w:eastAsia="ru-RU"/>
        </w:rPr>
        <w:t>Д.И.Н.</w:t>
      </w:r>
      <w:r w:rsidR="00BB60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о взыскании </w:t>
      </w:r>
      <w:r>
        <w:rPr>
          <w:rFonts w:ascii="Times New Roman" w:eastAsia="Times New Roman" w:hAnsi="Times New Roman" w:cs="Times New Roman"/>
          <w:lang w:eastAsia="ru-RU"/>
        </w:rPr>
        <w:t>суммы задолженности по договору займа</w:t>
      </w:r>
      <w:r w:rsidRPr="0074308B">
        <w:rPr>
          <w:rFonts w:ascii="Times New Roman" w:hAnsi="Times New Roman" w:cs="Times New Roman"/>
        </w:rPr>
        <w:t xml:space="preserve">, удовлетворить. </w:t>
      </w:r>
    </w:p>
    <w:p w:rsidR="00745C21" w:rsidP="00745C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4308B">
        <w:rPr>
          <w:rFonts w:ascii="Times New Roman" w:hAnsi="Times New Roman" w:cs="Times New Roman"/>
        </w:rPr>
        <w:t xml:space="preserve">Взыскать с </w:t>
      </w:r>
      <w:r w:rsidR="00BB608B">
        <w:rPr>
          <w:rFonts w:ascii="Times New Roman" w:eastAsia="Times New Roman" w:hAnsi="Times New Roman" w:cs="Times New Roman"/>
          <w:lang w:eastAsia="ru-RU"/>
        </w:rPr>
        <w:t>Д.И.Н.</w:t>
      </w:r>
      <w:r w:rsidR="00BB608B">
        <w:rPr>
          <w:rFonts w:ascii="Times New Roman" w:eastAsia="Times New Roman" w:hAnsi="Times New Roman" w:cs="Times New Roman"/>
          <w:lang w:eastAsia="ru-RU"/>
        </w:rPr>
        <w:t>, ***</w:t>
      </w:r>
      <w:r w:rsidRPr="00B11343">
        <w:rPr>
          <w:rFonts w:ascii="Times New Roman" w:hAnsi="Times New Roman" w:cs="Times New Roman"/>
        </w:rPr>
        <w:t xml:space="preserve"> 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в пользу Общества с ограниченной ответственностью «Право </w:t>
      </w:r>
      <w:r w:rsidRPr="00AC498F">
        <w:rPr>
          <w:rFonts w:ascii="Times New Roman" w:eastAsia="Times New Roman" w:hAnsi="Times New Roman" w:cs="Times New Roman"/>
          <w:lang w:eastAsia="ru-RU"/>
        </w:rPr>
        <w:t>онлайн» задолженность по д</w:t>
      </w:r>
      <w:r w:rsidRPr="00AC498F">
        <w:rPr>
          <w:rFonts w:ascii="Times New Roman" w:hAnsi="Times New Roman" w:cs="Times New Roman"/>
        </w:rPr>
        <w:t xml:space="preserve">оговору займа </w:t>
      </w:r>
      <w:r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BB608B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498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B608B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498F">
        <w:rPr>
          <w:rFonts w:ascii="Times New Roman" w:eastAsia="Times New Roman" w:hAnsi="Times New Roman" w:cs="Times New Roman"/>
          <w:lang w:eastAsia="ru-RU"/>
        </w:rPr>
        <w:t>года, заключенному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C498F">
        <w:rPr>
          <w:rFonts w:ascii="Times New Roman" w:eastAsia="Times New Roman" w:hAnsi="Times New Roman" w:cs="Times New Roman"/>
          <w:lang w:eastAsia="ru-RU"/>
        </w:rPr>
        <w:t xml:space="preserve">в электронном виде путем акцептирования – принятия заявления  </w:t>
      </w:r>
      <w:r>
        <w:rPr>
          <w:rFonts w:ascii="Times New Roman" w:eastAsia="Times New Roman" w:hAnsi="Times New Roman" w:cs="Times New Roman"/>
          <w:lang w:eastAsia="ru-RU"/>
        </w:rPr>
        <w:t xml:space="preserve">оферты) </w:t>
      </w:r>
      <w:r w:rsidRPr="00AC498F">
        <w:rPr>
          <w:rFonts w:ascii="Times New Roman" w:eastAsia="Times New Roman" w:hAnsi="Times New Roman" w:cs="Times New Roman"/>
          <w:lang w:eastAsia="ru-RU"/>
        </w:rPr>
        <w:t xml:space="preserve">между Обществом с ограниченной ответственностью </w:t>
      </w:r>
      <w:r w:rsidRPr="00AC498F">
        <w:rPr>
          <w:rFonts w:ascii="Times New Roman" w:eastAsia="Times New Roman" w:hAnsi="Times New Roman" w:cs="Times New Roman"/>
          <w:lang w:eastAsia="ru-RU"/>
        </w:rPr>
        <w:t>Микрокредитная</w:t>
      </w:r>
      <w:r w:rsidRPr="00AC498F">
        <w:rPr>
          <w:rFonts w:ascii="Times New Roman" w:eastAsia="Times New Roman" w:hAnsi="Times New Roman" w:cs="Times New Roman"/>
          <w:lang w:eastAsia="ru-RU"/>
        </w:rPr>
        <w:t xml:space="preserve"> компания «Академическая» и </w:t>
      </w:r>
      <w:r w:rsidR="00BB608B">
        <w:rPr>
          <w:rFonts w:ascii="Times New Roman" w:eastAsia="Times New Roman" w:hAnsi="Times New Roman" w:cs="Times New Roman"/>
          <w:lang w:eastAsia="ru-RU"/>
        </w:rPr>
        <w:t>Д.И.Н.</w:t>
      </w:r>
      <w:r w:rsidR="00BB608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образовавшуюся за период от </w:t>
      </w:r>
      <w:r w:rsidR="00BB608B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года по </w:t>
      </w:r>
      <w:r w:rsidR="00BB608B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года  с учетом оплат </w:t>
      </w:r>
      <w:r w:rsidRPr="00AC498F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lang w:eastAsia="ru-RU"/>
        </w:rPr>
        <w:t>20 000</w:t>
      </w:r>
      <w:r w:rsidRPr="00AC498F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двадцати</w:t>
      </w:r>
      <w:r w:rsidRPr="00AC498F">
        <w:rPr>
          <w:rFonts w:ascii="Times New Roman" w:eastAsia="Times New Roman" w:hAnsi="Times New Roman" w:cs="Times New Roman"/>
          <w:lang w:eastAsia="ru-RU"/>
        </w:rPr>
        <w:t xml:space="preserve"> тысяч) рублей 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AC498F">
        <w:rPr>
          <w:rFonts w:ascii="Times New Roman" w:eastAsia="Times New Roman" w:hAnsi="Times New Roman" w:cs="Times New Roman"/>
          <w:lang w:eastAsia="ru-RU"/>
        </w:rPr>
        <w:t xml:space="preserve">0 коп. из них: </w:t>
      </w:r>
      <w:r>
        <w:rPr>
          <w:rFonts w:ascii="Times New Roman" w:eastAsia="Times New Roman" w:hAnsi="Times New Roman" w:cs="Times New Roman"/>
          <w:lang w:eastAsia="ru-RU"/>
        </w:rPr>
        <w:t xml:space="preserve">8 000 </w:t>
      </w:r>
      <w:r w:rsidRPr="00AC498F">
        <w:rPr>
          <w:rFonts w:ascii="Times New Roman" w:eastAsia="Times New Roman" w:hAnsi="Times New Roman" w:cs="Times New Roman"/>
          <w:lang w:eastAsia="ru-RU"/>
        </w:rPr>
        <w:t xml:space="preserve">руб. 00 коп. – сумма </w:t>
      </w:r>
      <w:r>
        <w:rPr>
          <w:rFonts w:ascii="Times New Roman" w:eastAsia="Times New Roman" w:hAnsi="Times New Roman" w:cs="Times New Roman"/>
          <w:lang w:eastAsia="ru-RU"/>
        </w:rPr>
        <w:t xml:space="preserve">предоставленного </w:t>
      </w:r>
      <w:r w:rsidRPr="00AC498F">
        <w:rPr>
          <w:rFonts w:ascii="Times New Roman" w:eastAsia="Times New Roman" w:hAnsi="Times New Roman" w:cs="Times New Roman"/>
          <w:lang w:eastAsia="ru-RU"/>
        </w:rPr>
        <w:t xml:space="preserve">займа, </w:t>
      </w:r>
      <w:r>
        <w:rPr>
          <w:rFonts w:ascii="Times New Roman" w:eastAsia="Times New Roman" w:hAnsi="Times New Roman" w:cs="Times New Roman"/>
          <w:lang w:eastAsia="ru-RU"/>
        </w:rPr>
        <w:t>12000</w:t>
      </w:r>
      <w:r w:rsidRPr="00AC498F">
        <w:rPr>
          <w:rFonts w:ascii="Times New Roman" w:eastAsia="Times New Roman" w:hAnsi="Times New Roman" w:cs="Times New Roman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AC498F">
        <w:rPr>
          <w:rFonts w:ascii="Times New Roman" w:eastAsia="Times New Roman" w:hAnsi="Times New Roman" w:cs="Times New Roman"/>
          <w:lang w:eastAsia="ru-RU"/>
        </w:rPr>
        <w:t xml:space="preserve">0 коп. – сумма </w:t>
      </w:r>
      <w:r>
        <w:rPr>
          <w:rFonts w:ascii="Times New Roman" w:eastAsia="Times New Roman" w:hAnsi="Times New Roman" w:cs="Times New Roman"/>
          <w:lang w:eastAsia="ru-RU"/>
        </w:rPr>
        <w:t xml:space="preserve">начисленных </w:t>
      </w:r>
      <w:r w:rsidRPr="00AC498F">
        <w:rPr>
          <w:rFonts w:ascii="Times New Roman" w:eastAsia="Times New Roman" w:hAnsi="Times New Roman" w:cs="Times New Roman"/>
          <w:lang w:eastAsia="ru-RU"/>
        </w:rPr>
        <w:t xml:space="preserve">процентов, а также 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C498F">
        <w:rPr>
          <w:rFonts w:ascii="Times New Roman" w:eastAsia="Times New Roman" w:hAnsi="Times New Roman" w:cs="Times New Roman"/>
          <w:lang w:eastAsia="ru-RU"/>
        </w:rPr>
        <w:t>00 руб.</w:t>
      </w:r>
      <w:r w:rsidRPr="00B11343">
        <w:rPr>
          <w:rFonts w:ascii="Times New Roman" w:eastAsia="Times New Roman" w:hAnsi="Times New Roman" w:cs="Times New Roman"/>
          <w:lang w:eastAsia="ru-RU"/>
        </w:rPr>
        <w:t xml:space="preserve"> 00 коп.</w:t>
      </w:r>
    </w:p>
    <w:p w:rsidR="00FC32A5" w:rsidRPr="00AB06F0" w:rsidP="00745C2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45C21" w:rsidRPr="0019269D" w:rsidP="00745C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46D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9269D">
        <w:rPr>
          <w:rFonts w:ascii="Times New Roman" w:eastAsia="Times New Roman" w:hAnsi="Times New Roman" w:cs="Times New Roman"/>
          <w:lang w:eastAsia="ru-RU"/>
        </w:rPr>
        <w:t>Платежные реквизиты для оплаты задолженности:</w:t>
      </w:r>
      <w:r w:rsidR="00BB608B">
        <w:rPr>
          <w:rFonts w:ascii="Times New Roman" w:eastAsia="Times New Roman" w:hAnsi="Times New Roman" w:cs="Times New Roman"/>
          <w:lang w:eastAsia="ru-RU"/>
        </w:rPr>
        <w:t xml:space="preserve"> **********************************</w:t>
      </w:r>
    </w:p>
    <w:p w:rsidR="00745C21" w:rsidP="00745C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C21" w:rsidP="00745C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06F0">
        <w:rPr>
          <w:rFonts w:ascii="Times New Roman" w:hAnsi="Times New Roman" w:cs="Times New Roman"/>
        </w:rPr>
        <w:t xml:space="preserve">                        </w:t>
      </w:r>
      <w:r w:rsidRPr="00AB06F0">
        <w:rPr>
          <w:rFonts w:ascii="Times New Roman" w:eastAsia="Times New Roman" w:hAnsi="Times New Roman" w:cs="Times New Roman"/>
          <w:lang w:eastAsia="ru-RU"/>
        </w:rPr>
        <w:t>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745C21" w:rsidRPr="00AB06F0" w:rsidP="00745C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C21" w:rsidRPr="00301C7D" w:rsidP="00745C21">
      <w:pPr>
        <w:spacing w:line="240" w:lineRule="auto"/>
        <w:jc w:val="both"/>
        <w:rPr>
          <w:rFonts w:ascii="Times New Roman" w:hAnsi="Times New Roman" w:cs="Times New Roman"/>
        </w:rPr>
      </w:pPr>
      <w:r w:rsidRPr="00301C7D">
        <w:rPr>
          <w:rFonts w:ascii="Times New Roman" w:hAnsi="Times New Roman" w:cs="Times New Roman"/>
        </w:rPr>
        <w:t xml:space="preserve">                        Лица, участвующие в деле, их представители, вправе обратиться </w:t>
      </w:r>
      <w:r w:rsidRPr="00301C7D">
        <w:rPr>
          <w:rFonts w:ascii="Times New Roman" w:hAnsi="Times New Roman" w:cs="Times New Roman"/>
        </w:rPr>
        <w:t>к мировому судье</w:t>
      </w:r>
      <w:r w:rsidRPr="00301C7D">
        <w:rPr>
          <w:rFonts w:ascii="Times New Roman" w:hAnsi="Times New Roman" w:cs="Times New Roman"/>
        </w:rPr>
        <w:t xml:space="preserve"> с заявлением о составлении мотивированного решения суда по настоящему делу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45C21" w:rsidP="00745C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C7D">
        <w:rPr>
          <w:rFonts w:ascii="Times New Roman" w:hAnsi="Times New Roman" w:cs="Times New Roman"/>
        </w:rPr>
        <w:t xml:space="preserve">                        </w:t>
      </w:r>
      <w:r w:rsidRPr="00301C7D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Красногвардейский районный суд Ставропольского края через мировую судью в течение месяца, со дня принятия резолютивной части решения суда, а в случае поступления заявлений о составлении мотивированного решения суда - в тот же срок со дня его вынесения.</w:t>
      </w:r>
    </w:p>
    <w:p w:rsidR="00745C21" w:rsidRPr="00301C7D" w:rsidP="00745C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C21" w:rsidRPr="00301C7D" w:rsidP="00FC32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1C7D">
        <w:rPr>
          <w:rFonts w:ascii="Times New Roman" w:hAnsi="Times New Roman" w:cs="Times New Roman"/>
        </w:rPr>
        <w:t xml:space="preserve">Мировой судья               </w:t>
      </w:r>
      <w:r w:rsidR="00FC32A5">
        <w:rPr>
          <w:rFonts w:ascii="Times New Roman" w:hAnsi="Times New Roman" w:cs="Times New Roman"/>
        </w:rPr>
        <w:t xml:space="preserve">    </w:t>
      </w:r>
      <w:r w:rsidRPr="00301C7D">
        <w:rPr>
          <w:rFonts w:ascii="Times New Roman" w:hAnsi="Times New Roman" w:cs="Times New Roman"/>
        </w:rPr>
        <w:t xml:space="preserve">               Н.В. Черникова</w:t>
      </w:r>
    </w:p>
    <w:p w:rsidR="00745C21" w:rsidRPr="00301C7D" w:rsidP="00FC32A5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</w:t>
      </w:r>
    </w:p>
    <w:p w:rsidR="00FB0911"/>
    <w:sectPr w:rsidSect="00FC32A5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E0"/>
    <w:rsid w:val="000446D3"/>
    <w:rsid w:val="000F41E0"/>
    <w:rsid w:val="0019269D"/>
    <w:rsid w:val="00301C7D"/>
    <w:rsid w:val="004B5D47"/>
    <w:rsid w:val="005520E8"/>
    <w:rsid w:val="00600E81"/>
    <w:rsid w:val="0074308B"/>
    <w:rsid w:val="00745C21"/>
    <w:rsid w:val="00AB06F0"/>
    <w:rsid w:val="00AC498F"/>
    <w:rsid w:val="00B11343"/>
    <w:rsid w:val="00BB608B"/>
    <w:rsid w:val="00CE5F9A"/>
    <w:rsid w:val="00FB0911"/>
    <w:rsid w:val="00FC32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E6FB77-90B5-472E-85DC-6EA6726C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